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5C0" w:rsidRPr="002F7101" w:rsidRDefault="00E23329" w:rsidP="00D905C0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2F7101">
        <w:rPr>
          <w:rFonts w:ascii="Times New Roman" w:hAnsi="Times New Roman" w:cs="Times New Roman"/>
          <w:sz w:val="20"/>
          <w:szCs w:val="20"/>
        </w:rPr>
        <w:t>Приложение</w:t>
      </w:r>
    </w:p>
    <w:p w:rsidR="005E5177" w:rsidRDefault="00E23329" w:rsidP="00D905C0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 w:rsidRPr="002F7101">
        <w:rPr>
          <w:rFonts w:ascii="Times New Roman" w:hAnsi="Times New Roman" w:cs="Times New Roman"/>
          <w:sz w:val="20"/>
          <w:szCs w:val="20"/>
        </w:rPr>
        <w:t>к приказу</w:t>
      </w:r>
      <w:r w:rsidR="00D905C0" w:rsidRPr="002F7101">
        <w:rPr>
          <w:rFonts w:ascii="Times New Roman" w:hAnsi="Times New Roman" w:cs="Times New Roman"/>
          <w:sz w:val="20"/>
          <w:szCs w:val="20"/>
        </w:rPr>
        <w:t xml:space="preserve"> от</w:t>
      </w:r>
      <w:r>
        <w:rPr>
          <w:rFonts w:ascii="Times New Roman" w:hAnsi="Times New Roman" w:cs="Times New Roman"/>
          <w:sz w:val="20"/>
          <w:szCs w:val="20"/>
        </w:rPr>
        <w:t xml:space="preserve"> 02.09.2019</w:t>
      </w:r>
      <w:r w:rsidR="00267849" w:rsidRPr="002F7101">
        <w:rPr>
          <w:rFonts w:ascii="Times New Roman" w:hAnsi="Times New Roman" w:cs="Times New Roman"/>
          <w:sz w:val="20"/>
          <w:szCs w:val="20"/>
        </w:rPr>
        <w:t xml:space="preserve"> </w:t>
      </w:r>
      <w:r w:rsidR="00D905C0" w:rsidRPr="002F7101">
        <w:rPr>
          <w:rFonts w:ascii="Times New Roman" w:hAnsi="Times New Roman" w:cs="Times New Roman"/>
          <w:sz w:val="20"/>
          <w:szCs w:val="20"/>
        </w:rPr>
        <w:t>№ </w:t>
      </w:r>
      <w:r>
        <w:rPr>
          <w:rFonts w:ascii="Times New Roman" w:hAnsi="Times New Roman" w:cs="Times New Roman"/>
          <w:sz w:val="20"/>
          <w:szCs w:val="20"/>
        </w:rPr>
        <w:t>489</w:t>
      </w:r>
    </w:p>
    <w:p w:rsidR="00E23329" w:rsidRPr="002F7101" w:rsidRDefault="00E23329" w:rsidP="00D905C0">
      <w:pPr>
        <w:spacing w:after="0" w:line="240" w:lineRule="auto"/>
        <w:ind w:left="566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редакции приказа от 27.10.2023 № 583</w:t>
      </w:r>
      <w:bookmarkStart w:id="0" w:name="_GoBack"/>
      <w:bookmarkEnd w:id="0"/>
    </w:p>
    <w:p w:rsidR="00CD1F43" w:rsidRDefault="00CD1F43" w:rsidP="00CD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5C0" w:rsidRPr="002F7101" w:rsidRDefault="00D905C0" w:rsidP="00CD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F43" w:rsidRPr="002F7101" w:rsidRDefault="00E23329" w:rsidP="00CD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101">
        <w:rPr>
          <w:rFonts w:ascii="Times New Roman" w:hAnsi="Times New Roman" w:cs="Times New Roman"/>
          <w:sz w:val="24"/>
          <w:szCs w:val="24"/>
        </w:rPr>
        <w:t>ПЕРЕЧЕНЬ</w:t>
      </w:r>
    </w:p>
    <w:p w:rsidR="00CD1F43" w:rsidRPr="002F7101" w:rsidRDefault="00E23329" w:rsidP="00CD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101">
        <w:rPr>
          <w:rFonts w:ascii="Times New Roman" w:hAnsi="Times New Roman" w:cs="Times New Roman"/>
          <w:sz w:val="24"/>
          <w:szCs w:val="24"/>
        </w:rPr>
        <w:t>товаров, работ, услуг, закупки которых осуществляются</w:t>
      </w:r>
    </w:p>
    <w:p w:rsidR="00BF2A9C" w:rsidRPr="002F7101" w:rsidRDefault="00E23329" w:rsidP="00CD1F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7101">
        <w:rPr>
          <w:rFonts w:ascii="Times New Roman" w:hAnsi="Times New Roman" w:cs="Times New Roman"/>
          <w:sz w:val="24"/>
          <w:szCs w:val="24"/>
        </w:rPr>
        <w:t>у субъектов малого и среднего предпринимательства</w:t>
      </w:r>
    </w:p>
    <w:p w:rsidR="00CD1F43" w:rsidRPr="002F7101" w:rsidRDefault="00CD1F43" w:rsidP="00CD1F43">
      <w:pPr>
        <w:spacing w:after="0" w:line="240" w:lineRule="auto"/>
        <w:jc w:val="center"/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6096"/>
      </w:tblGrid>
      <w:tr w:rsidR="006922EA" w:rsidTr="001A6A17">
        <w:tc>
          <w:tcPr>
            <w:tcW w:w="851" w:type="dxa"/>
          </w:tcPr>
          <w:p w:rsidR="001A6A17" w:rsidRPr="002F7101" w:rsidRDefault="00E23329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0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1A6A17" w:rsidRPr="002F7101" w:rsidRDefault="00E23329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01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</w:t>
            </w:r>
            <w:r w:rsidR="00E253C3" w:rsidRPr="002F7101">
              <w:rPr>
                <w:rFonts w:ascii="Times New Roman" w:hAnsi="Times New Roman" w:cs="Times New Roman"/>
                <w:sz w:val="24"/>
                <w:szCs w:val="24"/>
              </w:rPr>
              <w:t xml:space="preserve">родукции по видам экономической </w:t>
            </w:r>
            <w:r w:rsidRPr="002F7101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(ОКПД </w:t>
            </w:r>
            <w:r w:rsidRPr="002F710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E253C3" w:rsidRPr="002F7101" w:rsidRDefault="00E23329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01">
              <w:rPr>
                <w:rFonts w:ascii="Times New Roman" w:hAnsi="Times New Roman" w:cs="Times New Roman"/>
                <w:sz w:val="24"/>
                <w:szCs w:val="24"/>
              </w:rPr>
              <w:t>ОК 034-2014</w:t>
            </w:r>
          </w:p>
          <w:p w:rsidR="001A6A17" w:rsidRPr="002F7101" w:rsidRDefault="00E23329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7101">
              <w:rPr>
                <w:rFonts w:ascii="Times New Roman" w:hAnsi="Times New Roman" w:cs="Times New Roman"/>
                <w:sz w:val="24"/>
                <w:szCs w:val="24"/>
              </w:rPr>
              <w:t>(КПЕС 2008)</w:t>
            </w:r>
          </w:p>
        </w:tc>
        <w:tc>
          <w:tcPr>
            <w:tcW w:w="6096" w:type="dxa"/>
          </w:tcPr>
          <w:p w:rsidR="001A6A17" w:rsidRPr="002F7101" w:rsidRDefault="001A6A17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17" w:rsidRPr="002F7101" w:rsidRDefault="001A6A17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6A17" w:rsidRPr="002F7101" w:rsidRDefault="00E23329" w:rsidP="00E25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101">
              <w:rPr>
                <w:rFonts w:ascii="Times New Roman" w:hAnsi="Times New Roman" w:cs="Times New Roman"/>
                <w:sz w:val="24"/>
                <w:szCs w:val="24"/>
              </w:rPr>
              <w:t>Наименование товаров, работ, услуг</w:t>
            </w:r>
          </w:p>
        </w:tc>
      </w:tr>
      <w:tr w:rsidR="006922EA" w:rsidTr="006365EC">
        <w:trPr>
          <w:trHeight w:val="359"/>
        </w:trPr>
        <w:tc>
          <w:tcPr>
            <w:tcW w:w="9782" w:type="dxa"/>
            <w:gridSpan w:val="3"/>
          </w:tcPr>
          <w:p w:rsidR="001A6A17" w:rsidRPr="002F7101" w:rsidRDefault="00E23329" w:rsidP="0027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01">
              <w:rPr>
                <w:rFonts w:ascii="Times New Roman" w:hAnsi="Times New Roman" w:cs="Times New Roman"/>
                <w:sz w:val="24"/>
                <w:szCs w:val="24"/>
              </w:rPr>
              <w:t>РАЗДЕЛ C</w:t>
            </w:r>
          </w:p>
          <w:p w:rsidR="001A6A17" w:rsidRPr="002F7101" w:rsidRDefault="00E23329" w:rsidP="002701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7101">
              <w:rPr>
                <w:rFonts w:ascii="Times New Roman" w:hAnsi="Times New Roman" w:cs="Times New Roman"/>
                <w:sz w:val="24"/>
                <w:szCs w:val="24"/>
              </w:rPr>
              <w:t>ПРОДУКЦИЯ ОБРАБАТЫВАЮЩИХ ПРОИЗВОДСТВ</w:t>
            </w:r>
          </w:p>
        </w:tc>
      </w:tr>
      <w:tr w:rsidR="006922EA" w:rsidTr="00A55350">
        <w:trPr>
          <w:trHeight w:val="401"/>
        </w:trPr>
        <w:tc>
          <w:tcPr>
            <w:tcW w:w="851" w:type="dxa"/>
          </w:tcPr>
          <w:p w:rsidR="00E936B8" w:rsidRPr="003A5D54" w:rsidRDefault="00E2332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13.92.29.130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Жилеты спасательные</w:t>
            </w:r>
          </w:p>
        </w:tc>
      </w:tr>
      <w:tr w:rsidR="006922EA" w:rsidTr="00A55350">
        <w:trPr>
          <w:trHeight w:val="401"/>
        </w:trPr>
        <w:tc>
          <w:tcPr>
            <w:tcW w:w="851" w:type="dxa"/>
          </w:tcPr>
          <w:p w:rsidR="00E936B8" w:rsidRPr="003A5D54" w:rsidRDefault="00E2332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14.12 - 14.12.30.190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Спецодежда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14.14 - 14.14.30.120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Белье нательное</w:t>
            </w:r>
          </w:p>
        </w:tc>
      </w:tr>
      <w:tr w:rsidR="006922EA" w:rsidTr="001A6A17">
        <w:tc>
          <w:tcPr>
            <w:tcW w:w="851" w:type="dxa"/>
          </w:tcPr>
          <w:p w:rsidR="00F13DF7" w:rsidRPr="003A5D54" w:rsidRDefault="00E2332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F13DF7" w:rsidRPr="003A5D54" w:rsidRDefault="00E2332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14.19.12.190</w:t>
            </w:r>
          </w:p>
        </w:tc>
        <w:tc>
          <w:tcPr>
            <w:tcW w:w="6096" w:type="dxa"/>
          </w:tcPr>
          <w:p w:rsidR="00F13DF7" w:rsidRPr="003A5D54" w:rsidRDefault="00E23329" w:rsidP="00F13DF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Одежда прочая 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трикотажная или вязаная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14.19.42.159 – 14.19.42.160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Уборы головные швейные прочие женские или для девочек</w:t>
            </w:r>
          </w:p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Уборы головные трикотажные или вязаные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E936B8" w:rsidRPr="003A5D54" w:rsidRDefault="00E23329" w:rsidP="00984617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14.20.</w:t>
            </w:r>
            <w:r w:rsidR="00984617" w:rsidRPr="003A5D54">
              <w:rPr>
                <w:rFonts w:ascii="Times New Roman" w:hAnsi="Times New Roman" w:cs="Times New Roman"/>
                <w:sz w:val="24"/>
                <w:szCs w:val="24"/>
              </w:rPr>
              <w:t>10.221</w:t>
            </w:r>
          </w:p>
        </w:tc>
        <w:tc>
          <w:tcPr>
            <w:tcW w:w="6096" w:type="dxa"/>
          </w:tcPr>
          <w:p w:rsidR="00E936B8" w:rsidRPr="003A5D54" w:rsidRDefault="00E23329" w:rsidP="0098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Пальто мужские с верхом из хлопчатобумажных тканей, подкладка меховая</w:t>
            </w:r>
          </w:p>
        </w:tc>
      </w:tr>
      <w:tr w:rsidR="006922EA" w:rsidTr="001A6A17">
        <w:tc>
          <w:tcPr>
            <w:tcW w:w="851" w:type="dxa"/>
          </w:tcPr>
          <w:p w:rsidR="00984617" w:rsidRPr="003A5D54" w:rsidRDefault="00E23329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B1F34" w:rsidRPr="003A5D54" w:rsidRDefault="00EB1F34" w:rsidP="00E936B8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984617" w:rsidRPr="003A5D54" w:rsidRDefault="00E23329" w:rsidP="00984617">
            <w:pPr>
              <w:tabs>
                <w:tab w:val="center" w:pos="12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14.20.10.520</w:t>
            </w:r>
          </w:p>
        </w:tc>
        <w:tc>
          <w:tcPr>
            <w:tcW w:w="6096" w:type="dxa"/>
          </w:tcPr>
          <w:p w:rsidR="00984617" w:rsidRPr="003A5D54" w:rsidRDefault="00E23329" w:rsidP="009846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Полушубки с верхом из хлопчатобумажных тканей, подкладка из шубной овчины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15.2 - 15.20.11.129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15.20.13 – 15.20.13.190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Обувь с верхом из кожи, кроме спортивной обуви, обуви с защитным металлическим подноском и различной специальной обуви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15.20.14 – 15.20.14.149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Обувь с верхом из текстильных материалов, кроме спортивной обуви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15.20.31 – 15.20.31.000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Обувь с защитным металлическим подноском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15.20.32.120-15.20.32.129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Обувь различная специальная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22.11 - 22.11.20.000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Шины, 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покрышки и камеры резиновые; восстановление протекторов и резиновых шин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26.2 - 26.20.40.190</w:t>
            </w:r>
          </w:p>
        </w:tc>
        <w:tc>
          <w:tcPr>
            <w:tcW w:w="6096" w:type="dxa"/>
          </w:tcPr>
          <w:p w:rsidR="00E936B8" w:rsidRPr="003A5D54" w:rsidRDefault="00E23329" w:rsidP="008B4F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7702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и периферийное оборудование (за исключением 26.20.11, 26.20.13, 26.20.14, 26.20.15, </w:t>
            </w:r>
            <w:r w:rsidRPr="006077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26.20.16.120, 26.20.16.180, 26.20.17, 26.20.18.120, 26.20.21, 26</w:t>
            </w:r>
            <w:r w:rsidRPr="00607702">
              <w:rPr>
                <w:rFonts w:ascii="Times New Roman" w:hAnsi="Times New Roman" w:cs="Times New Roman"/>
                <w:sz w:val="24"/>
                <w:szCs w:val="24"/>
              </w:rPr>
              <w:t>.20.40.110, 26.20.40.140)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26.3 - 26.30.60.190</w:t>
            </w:r>
          </w:p>
        </w:tc>
        <w:tc>
          <w:tcPr>
            <w:tcW w:w="6096" w:type="dxa"/>
          </w:tcPr>
          <w:p w:rsidR="00E936B8" w:rsidRPr="003A5D54" w:rsidRDefault="00E23329" w:rsidP="00607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Оборудование коммуникационное</w:t>
            </w:r>
            <w:r w:rsidR="00C84BD2"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26.30.11)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26.4 - 26.40.52.000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Техника бытовая электронная</w:t>
            </w:r>
            <w:r w:rsidR="00C84BD2"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26.40.20.122, 26.40.33.190)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F3A25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26.51.12.190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Инструменты и приборы прочие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F3A25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26.51.33.192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Щупы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26.51.4 - 26.51.45.190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Приборы для измерения электрических величин или ионизирующих излучений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3A78" w:rsidRPr="003A5D5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26.51.5 - 26.51.53.190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Приборы для контроля прочих физических величин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F3A25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26.51.63.110 – 26.51.63.120</w:t>
            </w:r>
          </w:p>
        </w:tc>
        <w:tc>
          <w:tcPr>
            <w:tcW w:w="6096" w:type="dxa"/>
          </w:tcPr>
          <w:p w:rsidR="00E936B8" w:rsidRPr="003A5D54" w:rsidRDefault="00E23329" w:rsidP="00C0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Счетчики производства </w:t>
            </w:r>
            <w:r w:rsidR="00C056BD"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или потребления 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газа, жидкости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F3A25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C056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27.12.32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Панели и прочие комплекты электрической аппаратуры коммутации или защиты на напряжение более 1 кВ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8F3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835" w:type="dxa"/>
          </w:tcPr>
          <w:p w:rsidR="00E936B8" w:rsidRPr="003A5D54" w:rsidRDefault="00E23329" w:rsidP="00C454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27.4 - 27.40.42.</w:t>
            </w:r>
            <w:r w:rsidR="00C454E3" w:rsidRPr="003A5D54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осветительное</w:t>
            </w:r>
          </w:p>
        </w:tc>
      </w:tr>
      <w:tr w:rsidR="006922EA" w:rsidTr="00296108">
        <w:trPr>
          <w:trHeight w:val="524"/>
        </w:trPr>
        <w:tc>
          <w:tcPr>
            <w:tcW w:w="851" w:type="dxa"/>
          </w:tcPr>
          <w:p w:rsidR="00E936B8" w:rsidRPr="003A5D54" w:rsidRDefault="00E23329" w:rsidP="008F3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27.51 - 27.51.30.000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Приборы бытовые 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электрические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8F3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27.52 - 27.52.20.000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Приборы бытовые неэлектрические</w:t>
            </w:r>
          </w:p>
        </w:tc>
      </w:tr>
      <w:tr w:rsidR="006922EA" w:rsidTr="001A6A17">
        <w:tc>
          <w:tcPr>
            <w:tcW w:w="851" w:type="dxa"/>
          </w:tcPr>
          <w:p w:rsidR="008F3A25" w:rsidRPr="003A5D54" w:rsidRDefault="00E23329" w:rsidP="008F3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835" w:type="dxa"/>
          </w:tcPr>
          <w:p w:rsidR="008F3A25" w:rsidRPr="003A5D54" w:rsidRDefault="00E23329" w:rsidP="008F3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27.90.20.120</w:t>
            </w:r>
          </w:p>
        </w:tc>
        <w:tc>
          <w:tcPr>
            <w:tcW w:w="6096" w:type="dxa"/>
          </w:tcPr>
          <w:p w:rsidR="008F3A25" w:rsidRPr="003A5D54" w:rsidRDefault="00E23329" w:rsidP="008F3A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Приборы световой и звуковой сигнализации электрические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31.01.11 - 31.01.11.190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FB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3A78" w:rsidRPr="003A5D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31.01.12 - 31.01.12.190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 офисов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FB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3A78" w:rsidRPr="003A5D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296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31.02.1 – 31.02.10.190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Мебель кухонная</w:t>
            </w:r>
          </w:p>
        </w:tc>
      </w:tr>
      <w:tr w:rsidR="006922EA" w:rsidTr="002732B9">
        <w:tc>
          <w:tcPr>
            <w:tcW w:w="851" w:type="dxa"/>
          </w:tcPr>
          <w:p w:rsidR="00296108" w:rsidRPr="003A5D54" w:rsidRDefault="00E23329" w:rsidP="00296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835" w:type="dxa"/>
          </w:tcPr>
          <w:p w:rsidR="00296108" w:rsidRPr="003A5D54" w:rsidRDefault="00E23329" w:rsidP="002961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31.09 - </w:t>
            </w:r>
            <w:r w:rsidR="00C96B06" w:rsidRPr="003A5D54">
              <w:rPr>
                <w:rFonts w:ascii="Times New Roman" w:hAnsi="Times New Roman" w:cs="Times New Roman"/>
                <w:sz w:val="24"/>
                <w:szCs w:val="24"/>
              </w:rPr>
              <w:t>31.09.11.190</w:t>
            </w:r>
          </w:p>
        </w:tc>
        <w:tc>
          <w:tcPr>
            <w:tcW w:w="6096" w:type="dxa"/>
          </w:tcPr>
          <w:p w:rsidR="00296108" w:rsidRPr="003A5D54" w:rsidRDefault="00E23329" w:rsidP="002732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Мебель прочая</w:t>
            </w:r>
          </w:p>
        </w:tc>
      </w:tr>
      <w:tr w:rsidR="006922EA" w:rsidTr="002732B9">
        <w:tc>
          <w:tcPr>
            <w:tcW w:w="851" w:type="dxa"/>
          </w:tcPr>
          <w:p w:rsidR="00C96B06" w:rsidRPr="003A5D54" w:rsidRDefault="00E23329" w:rsidP="00C96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835" w:type="dxa"/>
          </w:tcPr>
          <w:p w:rsidR="00C96B06" w:rsidRPr="003A5D54" w:rsidRDefault="00E23329" w:rsidP="00C96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31.09.12 – 31.09.12.139</w:t>
            </w:r>
          </w:p>
        </w:tc>
        <w:tc>
          <w:tcPr>
            <w:tcW w:w="6096" w:type="dxa"/>
          </w:tcPr>
          <w:p w:rsidR="00C96B06" w:rsidRPr="003A5D54" w:rsidRDefault="00E23329" w:rsidP="00C96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спальни, столовой и гостиной</w:t>
            </w:r>
          </w:p>
        </w:tc>
      </w:tr>
      <w:tr w:rsidR="006922EA" w:rsidTr="002732B9">
        <w:tc>
          <w:tcPr>
            <w:tcW w:w="851" w:type="dxa"/>
          </w:tcPr>
          <w:p w:rsidR="00C96B06" w:rsidRPr="003A5D54" w:rsidRDefault="00E23329" w:rsidP="00C96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835" w:type="dxa"/>
          </w:tcPr>
          <w:p w:rsidR="00C96B06" w:rsidRPr="003A5D54" w:rsidRDefault="00E23329" w:rsidP="00C96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31.09.13 – 31.09.13.190</w:t>
            </w:r>
          </w:p>
        </w:tc>
        <w:tc>
          <w:tcPr>
            <w:tcW w:w="6096" w:type="dxa"/>
          </w:tcPr>
          <w:p w:rsidR="00C96B06" w:rsidRPr="003A5D54" w:rsidRDefault="00E23329" w:rsidP="00C96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Мебель деревянная, не включенная в другие группировки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231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6B06" w:rsidRPr="003A5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575F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32.50.42 – 32.50.42.190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Очки для коррекции зрения, защитные или прочие очки или аналогичные оптические приборы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C7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6B06" w:rsidRPr="003A5D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32.99.11 - 32.99.11.199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Уборы головные защитные и средства защиты прочие (за исключением 32.99.11.150)</w:t>
            </w:r>
          </w:p>
        </w:tc>
      </w:tr>
      <w:tr w:rsidR="006922EA" w:rsidTr="001A6A17">
        <w:trPr>
          <w:trHeight w:val="428"/>
        </w:trPr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33.14 - 33.14.19.000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по ремонту электрического оборудования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33.20.39 – 33.20.39.900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Услуги по монтажу прочего оборудования специального назначения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B657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33.20.5 - 33.20.50.000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Услуги по монтажу электрического оборудования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936B8" w:rsidP="00E93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36B8" w:rsidRPr="003A5D54" w:rsidRDefault="00E936B8" w:rsidP="00E93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936B8" w:rsidRPr="003A5D54" w:rsidRDefault="00E23329" w:rsidP="00E93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РАЗДЕЛ F</w:t>
            </w:r>
          </w:p>
          <w:p w:rsidR="00E936B8" w:rsidRPr="003A5D54" w:rsidRDefault="00E23329" w:rsidP="00E936B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СООРУЖЕНИЯ И СТРОИТЕЛЬНЫЕ РАБОТЫ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FB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6B06" w:rsidRPr="003A5D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41.20.20.110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Здания топливно-энергетических, металлургических, химических и нефтехимических предприятий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C96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6B06" w:rsidRPr="003A5D5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41.20.20.390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Сооружения топливо-энергетических предприятий прочие, не включенные в другие группировки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41.20.4 - 41.20.40.900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Работы строительн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42.22 - 42.22.22.140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Сооружения и строительные работы по строительству коммунальных объектов для электроснабжен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ия и связи </w:t>
            </w:r>
            <w:r w:rsidRPr="003A5D54">
              <w:rPr>
                <w:rFonts w:ascii="Times New Roman" w:hAnsi="Times New Roman" w:cs="Times New Roman"/>
                <w:i/>
                <w:sz w:val="24"/>
                <w:szCs w:val="24"/>
              </w:rPr>
              <w:t>(за исключением 42.22.21.130, 42.22.22.110, 42.22.22.120)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43.11 - 43.11.10.000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Работы по сносу зданий и сооружений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43.12 - 43.12.12.000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Работы по подготовке строительной площадки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43.13 - 43.13.10.190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Работы буровые и разведочные 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буровые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43.21 - 43.21.10.290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Работы электромонтажные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43.22 - 43.22.12.190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Работы по монтажу систем водопровода, канализации, отопления и кондиционирования воздуха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43.29 - 43.29.19.190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Работы строительно-монтажные прочие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FB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6B06" w:rsidRPr="003A5D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43.31 - 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43.31.10.120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Работы штукатурные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43.32 - 43.32.10.190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Работы столярные и плотничные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43.33 - 43.33.29.140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Работы по устройству покрытий полов и облицовке стен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43.34 - 43.34.20.190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Работы малярные и стекольные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43.39 - 43.39.19.190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завершающие и отделочные в зданиях и сооружениях, прочие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43.91 - 43.91.19.190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Работы кровельные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43.99 - 43.99.70.000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Работы строительные специализированные, не включенные в другие группировки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936B8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36B8" w:rsidRPr="003A5D54" w:rsidRDefault="00E936B8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РАЗДЕЛ G</w:t>
            </w:r>
          </w:p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ОПТОВОЙ И РОЗНИЧНОЙ ТОРГОВЛЕ; </w:t>
            </w:r>
          </w:p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УСЛУГИ ПО РЕМОНТУ АВТОТРАНСПОРТНЫХ СРЕДСТВ И МОТОЦИКЛОВ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45.2 - 45.20.23.000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Услуги по техническому обслуживанию и ремонту автотранспортных средств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936B8" w:rsidP="00E936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36B8" w:rsidRPr="003A5D54" w:rsidRDefault="00E936B8" w:rsidP="00E936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РАЗДЕЛ J</w:t>
            </w:r>
          </w:p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УСЛУГИ В ОБЛАСТИ ИНФОРМАЦИИ И СВЯЗИ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62.09 - 62.09.20.190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Услуги в области 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информационных технологий прочие и компьютерные услуги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936B8" w:rsidP="00E936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36B8" w:rsidRPr="003A5D54" w:rsidRDefault="00E936B8" w:rsidP="00E936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РАЗДЕЛ N</w:t>
            </w:r>
          </w:p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УСЛУГИ АДМИНИСТРАТИВНЫЕ И ВСПОМОГАТЕЛЬНЫЕ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80.1 - 80.10.19.000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Услуги частных охранных служб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FB3A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96B06" w:rsidRPr="003A5D5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80.2 - 80.20.10.000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Услуги систем обеспечения безопасности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81.21 - 81.21.10.000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Услуги по общей уборке зданий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81.22 - 81.22.12.000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зданий и промышленной уборке прочие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81.29 - 81.29.12.000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прочие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C96B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96B06" w:rsidRPr="003A5D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81.3 - 81.30.10.000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Услуги по планировке ландшафта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936B8" w:rsidP="00E936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E936B8" w:rsidRPr="003A5D54" w:rsidRDefault="00E936B8" w:rsidP="00E936B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РАЗДЕЛ S</w:t>
            </w:r>
          </w:p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ОБЩЕСТВЕННЫХ ОРГАНИЗАЦИЙ; ПРОЧИЕ УСЛУГИ ДЛЯ НАСЕЛЕНИЯ</w:t>
            </w:r>
          </w:p>
        </w:tc>
      </w:tr>
      <w:tr w:rsidR="006922EA" w:rsidTr="001A6A17">
        <w:tc>
          <w:tcPr>
            <w:tcW w:w="851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B75457" w:rsidRPr="003A5D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95.11 - 95.11.10.190</w:t>
            </w:r>
          </w:p>
        </w:tc>
        <w:tc>
          <w:tcPr>
            <w:tcW w:w="6096" w:type="dxa"/>
          </w:tcPr>
          <w:p w:rsidR="00E936B8" w:rsidRPr="003A5D54" w:rsidRDefault="00E23329" w:rsidP="00E936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5D54">
              <w:rPr>
                <w:rFonts w:ascii="Times New Roman" w:hAnsi="Times New Roman" w:cs="Times New Roman"/>
                <w:sz w:val="24"/>
                <w:szCs w:val="24"/>
              </w:rPr>
              <w:t>Услуги по ремонту компьютеров и периферийного оборудования</w:t>
            </w:r>
          </w:p>
        </w:tc>
      </w:tr>
    </w:tbl>
    <w:p w:rsidR="00746143" w:rsidRPr="00C91FFB" w:rsidRDefault="00746143">
      <w:pPr>
        <w:rPr>
          <w:rFonts w:ascii="Times New Roman" w:hAnsi="Times New Roman" w:cs="Times New Roman"/>
          <w:sz w:val="24"/>
          <w:szCs w:val="24"/>
        </w:rPr>
      </w:pPr>
    </w:p>
    <w:sectPr w:rsidR="00746143" w:rsidRPr="00C91FFB" w:rsidSect="00FF28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260"/>
    <w:rsid w:val="000032A6"/>
    <w:rsid w:val="00006AF3"/>
    <w:rsid w:val="000220ED"/>
    <w:rsid w:val="0002627C"/>
    <w:rsid w:val="0005558F"/>
    <w:rsid w:val="000749DD"/>
    <w:rsid w:val="000D2A31"/>
    <w:rsid w:val="00110AD8"/>
    <w:rsid w:val="00120B05"/>
    <w:rsid w:val="0015110D"/>
    <w:rsid w:val="00154025"/>
    <w:rsid w:val="00163890"/>
    <w:rsid w:val="00192C07"/>
    <w:rsid w:val="001A3A02"/>
    <w:rsid w:val="001A3C2D"/>
    <w:rsid w:val="001A6A17"/>
    <w:rsid w:val="001C3902"/>
    <w:rsid w:val="00205C5F"/>
    <w:rsid w:val="002115B7"/>
    <w:rsid w:val="00214A51"/>
    <w:rsid w:val="002319B8"/>
    <w:rsid w:val="0023677D"/>
    <w:rsid w:val="0024506A"/>
    <w:rsid w:val="00267849"/>
    <w:rsid w:val="00270192"/>
    <w:rsid w:val="002732B9"/>
    <w:rsid w:val="002846C6"/>
    <w:rsid w:val="00287ADB"/>
    <w:rsid w:val="00296108"/>
    <w:rsid w:val="002B6242"/>
    <w:rsid w:val="002D2FCA"/>
    <w:rsid w:val="002F7101"/>
    <w:rsid w:val="003343D4"/>
    <w:rsid w:val="00373AB8"/>
    <w:rsid w:val="003A5D54"/>
    <w:rsid w:val="003D0647"/>
    <w:rsid w:val="003F09B3"/>
    <w:rsid w:val="004709BB"/>
    <w:rsid w:val="004870C7"/>
    <w:rsid w:val="00490FEC"/>
    <w:rsid w:val="004B15DD"/>
    <w:rsid w:val="004D1247"/>
    <w:rsid w:val="004E6D8C"/>
    <w:rsid w:val="00502B55"/>
    <w:rsid w:val="00531976"/>
    <w:rsid w:val="00561260"/>
    <w:rsid w:val="0056452A"/>
    <w:rsid w:val="005C2FFE"/>
    <w:rsid w:val="005D4C69"/>
    <w:rsid w:val="005E5177"/>
    <w:rsid w:val="00607702"/>
    <w:rsid w:val="006648D6"/>
    <w:rsid w:val="00691700"/>
    <w:rsid w:val="006922EA"/>
    <w:rsid w:val="0069368A"/>
    <w:rsid w:val="006C60B9"/>
    <w:rsid w:val="006F4710"/>
    <w:rsid w:val="006F5771"/>
    <w:rsid w:val="00703D3C"/>
    <w:rsid w:val="007166DB"/>
    <w:rsid w:val="00746143"/>
    <w:rsid w:val="008067C9"/>
    <w:rsid w:val="00813E3A"/>
    <w:rsid w:val="00841699"/>
    <w:rsid w:val="008807A5"/>
    <w:rsid w:val="00885F12"/>
    <w:rsid w:val="0089622F"/>
    <w:rsid w:val="008A385E"/>
    <w:rsid w:val="008B4FF7"/>
    <w:rsid w:val="008F3A25"/>
    <w:rsid w:val="009035FB"/>
    <w:rsid w:val="009247D7"/>
    <w:rsid w:val="009327A1"/>
    <w:rsid w:val="00952876"/>
    <w:rsid w:val="00984617"/>
    <w:rsid w:val="009A3994"/>
    <w:rsid w:val="009C17AD"/>
    <w:rsid w:val="009C4CE6"/>
    <w:rsid w:val="00A24505"/>
    <w:rsid w:val="00A423A7"/>
    <w:rsid w:val="00A55350"/>
    <w:rsid w:val="00AC7472"/>
    <w:rsid w:val="00B07FE9"/>
    <w:rsid w:val="00B16A78"/>
    <w:rsid w:val="00B34E23"/>
    <w:rsid w:val="00B6575F"/>
    <w:rsid w:val="00B75457"/>
    <w:rsid w:val="00B90DF7"/>
    <w:rsid w:val="00B96A3D"/>
    <w:rsid w:val="00BE1FE8"/>
    <w:rsid w:val="00BF2A9C"/>
    <w:rsid w:val="00C056BD"/>
    <w:rsid w:val="00C0608F"/>
    <w:rsid w:val="00C14D1F"/>
    <w:rsid w:val="00C454E3"/>
    <w:rsid w:val="00C70AE9"/>
    <w:rsid w:val="00C76BA7"/>
    <w:rsid w:val="00C84BD2"/>
    <w:rsid w:val="00C91FFB"/>
    <w:rsid w:val="00C96B06"/>
    <w:rsid w:val="00CC63B0"/>
    <w:rsid w:val="00CD1F43"/>
    <w:rsid w:val="00CD3221"/>
    <w:rsid w:val="00CE13C5"/>
    <w:rsid w:val="00CF6EC9"/>
    <w:rsid w:val="00D0226C"/>
    <w:rsid w:val="00D2398F"/>
    <w:rsid w:val="00D5103B"/>
    <w:rsid w:val="00D5497E"/>
    <w:rsid w:val="00D62467"/>
    <w:rsid w:val="00D63A13"/>
    <w:rsid w:val="00D67DCD"/>
    <w:rsid w:val="00D76CC1"/>
    <w:rsid w:val="00D8761D"/>
    <w:rsid w:val="00D905C0"/>
    <w:rsid w:val="00D93E37"/>
    <w:rsid w:val="00DE3817"/>
    <w:rsid w:val="00E018F8"/>
    <w:rsid w:val="00E05E25"/>
    <w:rsid w:val="00E14A08"/>
    <w:rsid w:val="00E16611"/>
    <w:rsid w:val="00E23329"/>
    <w:rsid w:val="00E23FEC"/>
    <w:rsid w:val="00E253C3"/>
    <w:rsid w:val="00E70203"/>
    <w:rsid w:val="00E86E4B"/>
    <w:rsid w:val="00E936B8"/>
    <w:rsid w:val="00E9719A"/>
    <w:rsid w:val="00EB1F34"/>
    <w:rsid w:val="00EC5A86"/>
    <w:rsid w:val="00ED238B"/>
    <w:rsid w:val="00ED72DD"/>
    <w:rsid w:val="00EF15BC"/>
    <w:rsid w:val="00F13DF7"/>
    <w:rsid w:val="00F5229C"/>
    <w:rsid w:val="00F76E6D"/>
    <w:rsid w:val="00FA40F7"/>
    <w:rsid w:val="00FB3A78"/>
    <w:rsid w:val="00FC5339"/>
    <w:rsid w:val="00FD3426"/>
    <w:rsid w:val="00FF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A1B6"/>
  <w15:chartTrackingRefBased/>
  <w15:docId w15:val="{6E0E10D8-A86D-47DC-88B8-CFB16E96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614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80853-221F-43FF-B3E7-E03C2F871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Лопатин Сергей Юрьевич</dc:creator>
  <cp:lastModifiedBy>Табакарь Валентина Владимировна</cp:lastModifiedBy>
  <cp:revision>6</cp:revision>
  <cp:lastPrinted>2022-08-29T04:34:00Z</cp:lastPrinted>
  <dcterms:created xsi:type="dcterms:W3CDTF">2023-09-16T08:39:00Z</dcterms:created>
  <dcterms:modified xsi:type="dcterms:W3CDTF">2023-10-27T05:15:00Z</dcterms:modified>
</cp:coreProperties>
</file>