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pct"/>
        <w:tblCellSpacing w:w="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9354"/>
      </w:tblGrid>
      <w:tr w:rsidR="005A7927" w:rsidRPr="006B1E3B" w:rsidTr="002A78F5">
        <w:trPr>
          <w:tblCellSpacing w:w="0" w:type="dxa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7F7F7"/>
          </w:tcPr>
          <w:p w:rsidR="005A7927" w:rsidRPr="002A78F5" w:rsidRDefault="005A7927" w:rsidP="002A78F5">
            <w:pPr>
              <w:spacing w:after="0" w:line="240" w:lineRule="auto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44F"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style="width:125.25pt;height:42pt;visibility:visible">
                  <v:imagedata r:id="rId5" o:title=""/>
                </v:shape>
              </w:pict>
            </w:r>
          </w:p>
          <w:p w:rsidR="005A7927" w:rsidRPr="002A78F5" w:rsidRDefault="005A7927" w:rsidP="002A78F5">
            <w:pPr>
              <w:spacing w:after="0" w:line="240" w:lineRule="auto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27" w:rsidRPr="002A78F5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F5">
              <w:rPr>
                <w:rFonts w:ascii="Times New Roman" w:hAnsi="Times New Roman"/>
                <w:sz w:val="24"/>
                <w:szCs w:val="24"/>
              </w:rPr>
              <w:t>ОТКРЫТОЕ АКЦИОНЕРНОЕ ОБЩЕСТВО</w:t>
            </w:r>
          </w:p>
          <w:p w:rsidR="005A7927" w:rsidRPr="002A78F5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F5">
              <w:rPr>
                <w:rFonts w:ascii="Times New Roman" w:hAnsi="Times New Roman"/>
                <w:sz w:val="24"/>
                <w:szCs w:val="24"/>
              </w:rPr>
              <w:t>ЭНЕРГЕТИКИ И ЭЛЕКТРИФИКАЦИИ</w:t>
            </w:r>
          </w:p>
          <w:p w:rsidR="005A7927" w:rsidRPr="002A78F5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F5">
              <w:rPr>
                <w:rFonts w:ascii="Times New Roman" w:hAnsi="Times New Roman"/>
                <w:sz w:val="24"/>
                <w:szCs w:val="24"/>
              </w:rPr>
              <w:t>ОАО «ТЮМЕНЬЭНЕРГО»</w:t>
            </w:r>
          </w:p>
          <w:p w:rsidR="005A7927" w:rsidRPr="002A78F5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78F5">
              <w:rPr>
                <w:rFonts w:ascii="Times New Roman" w:hAnsi="Times New Roman"/>
                <w:b/>
                <w:sz w:val="24"/>
                <w:szCs w:val="24"/>
              </w:rPr>
              <w:t>ФИЛИАЛ  ЭНЕРГОКОМПЛЕКС</w:t>
            </w:r>
          </w:p>
          <w:p w:rsidR="005A7927" w:rsidRPr="002A78F5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28187, г"/>
              </w:smartTagPr>
              <w:r w:rsidRPr="002A78F5">
                <w:rPr>
                  <w:rFonts w:ascii="Times New Roman" w:hAnsi="Times New Roman"/>
                  <w:sz w:val="24"/>
                  <w:szCs w:val="24"/>
                </w:rPr>
                <w:t>628187, г</w:t>
              </w:r>
            </w:smartTag>
            <w:r w:rsidRPr="002A78F5">
              <w:rPr>
                <w:rFonts w:ascii="Times New Roman" w:hAnsi="Times New Roman"/>
                <w:sz w:val="24"/>
                <w:szCs w:val="24"/>
              </w:rPr>
              <w:t>. Нягань, мкр.Энергетиков, 70</w:t>
            </w:r>
          </w:p>
          <w:p w:rsidR="005A7927" w:rsidRPr="002A78F5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F5">
              <w:rPr>
                <w:rFonts w:ascii="Times New Roman" w:hAnsi="Times New Roman"/>
                <w:sz w:val="24"/>
                <w:szCs w:val="24"/>
              </w:rPr>
              <w:t>Тел.: (34672) 93-3-59,93-1-59</w:t>
            </w:r>
          </w:p>
          <w:p w:rsidR="005A7927" w:rsidRPr="002A78F5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8F5">
              <w:rPr>
                <w:rFonts w:ascii="Times New Roman" w:hAnsi="Times New Roman"/>
                <w:sz w:val="24"/>
                <w:szCs w:val="24"/>
              </w:rPr>
              <w:t>Факс: (34672)  93-3-82</w:t>
            </w:r>
          </w:p>
          <w:p w:rsidR="005A7927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2A78F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Energkom</w:t>
              </w:r>
              <w:r w:rsidRPr="002A78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</w:t>
              </w:r>
              <w:r w:rsidRPr="002A78F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npek</w:t>
              </w:r>
              <w:r w:rsidRPr="002A78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2A78F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te</w:t>
              </w:r>
              <w:r w:rsidRPr="002A78F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.</w:t>
              </w:r>
              <w:r w:rsidRPr="002A78F5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A7927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927" w:rsidRPr="002A78F5" w:rsidRDefault="005A7927" w:rsidP="002A78F5">
            <w:pPr>
              <w:pStyle w:val="a"/>
              <w:ind w:right="5214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  <w:p w:rsidR="005A7927" w:rsidRPr="002A78F5" w:rsidRDefault="005A7927" w:rsidP="002A78F5">
            <w:pPr>
              <w:pStyle w:val="Heading1"/>
              <w:keepNext w:val="0"/>
              <w:keepLines w:val="0"/>
              <w:pageBreakBefore w:val="0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2A78F5">
              <w:rPr>
                <w:rFonts w:ascii="Times New Roman" w:hAnsi="Times New Roman"/>
                <w:sz w:val="24"/>
                <w:szCs w:val="24"/>
              </w:rPr>
              <w:t>Извещени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A78F5">
              <w:rPr>
                <w:rFonts w:ascii="Times New Roman" w:hAnsi="Times New Roman"/>
                <w:sz w:val="24"/>
                <w:szCs w:val="24"/>
              </w:rPr>
              <w:t xml:space="preserve"> о проведении открытого запроса предложений </w:t>
            </w:r>
          </w:p>
          <w:p w:rsidR="005A7927" w:rsidRPr="002A78F5" w:rsidRDefault="005A7927" w:rsidP="002A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7927" w:rsidRPr="000F3409" w:rsidRDefault="005A7927" w:rsidP="002A78F5">
            <w:pPr>
              <w:shd w:val="clear" w:color="auto" w:fill="C2C9CD"/>
              <w:spacing w:after="0" w:line="240" w:lineRule="auto"/>
              <w:outlineLvl w:val="2"/>
              <w:rPr>
                <w:rFonts w:ascii="Times New Roman" w:hAnsi="Times New Roman"/>
                <w:color w:val="333333"/>
                <w:sz w:val="24"/>
                <w:szCs w:val="24"/>
              </w:rPr>
            </w:pPr>
            <w:hyperlink r:id="rId7" w:history="1">
              <w:r w:rsidRPr="002A78F5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Открытое Акционерное Общество энергетики и электрификации "Тюменьэнерго"</w:t>
              </w:r>
            </w:hyperlink>
            <w:r w:rsidRPr="002A78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628406, Россия, г. Сургут, Тюменская область, ХМАО-Югра, ул. Университетская, д.4, </w:t>
            </w:r>
            <w:r w:rsidRPr="002A78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приглашает принять участие в торгах (тендере)</w:t>
            </w:r>
            <w:r w:rsidRPr="002A78F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A7927" w:rsidRPr="000F3409" w:rsidRDefault="005A7927" w:rsidP="002A78F5">
            <w:pPr>
              <w:shd w:val="clear" w:color="auto" w:fill="C2C9CD"/>
              <w:spacing w:after="0" w:line="240" w:lineRule="auto"/>
              <w:outlineLvl w:val="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tbl>
            <w:tblPr>
              <w:tblW w:w="5000" w:type="pct"/>
              <w:tblCellSpacing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234"/>
            </w:tblGrid>
            <w:tr w:rsidR="005A7927" w:rsidRPr="008F282D" w:rsidTr="008F282D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7927" w:rsidRPr="008F282D" w:rsidRDefault="005A7927" w:rsidP="008F282D">
                  <w:pPr>
                    <w:shd w:val="clear" w:color="auto" w:fill="C2C9CD"/>
                    <w:spacing w:after="0" w:line="240" w:lineRule="auto"/>
                    <w:outlineLvl w:val="2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8F282D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предложений на право заключения договора на выполнение проектных работ по реконструкции ПС Хора 110/35/6 по замене панелей РЗА филиала ОАО "Тюменьэнерго" "Энергокомплекс"</w:t>
                  </w:r>
                  <w:r w:rsidRPr="008F282D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Выполнение проектных работ по реконструкции ПС Хора 110/35/6 по замене панелей РЗА филиала ОАО "Тюменьэнерго" "Энергокомплекс" (Проектные работы)</w:t>
                  </w:r>
                </w:p>
              </w:tc>
            </w:tr>
            <w:tr w:rsidR="005A7927" w:rsidRPr="008F282D" w:rsidTr="008F282D">
              <w:trPr>
                <w:tblCellSpacing w:w="7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670"/>
                    <w:gridCol w:w="5506"/>
                  </w:tblGrid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F282D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708 011,00 руб. (Цена с НДС)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708 011,00 руб. (Цена с НДС)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Цена с НДС (</w:t>
                        </w:r>
                        <w:hyperlink r:id="rId9" w:history="1">
                          <w:r w:rsidRPr="008F282D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07.03.2012 13:00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30.03.2012 08:30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07.03.2012 13:00, </w:t>
                        </w:r>
                        <w:hyperlink r:id="rId10" w:tgtFrame="_blank" w:tooltip="Отправить личное сообщение" w:history="1">
                          <w:r w:rsidRPr="008F282D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8F282D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8F282D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8F282D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5A7927" w:rsidRPr="008F282D" w:rsidRDefault="005A7927" w:rsidP="008F28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A7927" w:rsidRPr="008F282D" w:rsidTr="008F28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A7927" w:rsidRPr="008F282D" w:rsidRDefault="005A7927" w:rsidP="008F28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8F282D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A7927" w:rsidRPr="008F282D" w:rsidTr="008F28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670"/>
                    <w:gridCol w:w="5506"/>
                  </w:tblGrid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8F282D"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  <w:lang w:eastAsia="ru-RU"/>
                            </w:rPr>
                            <w:t>ЗД</w:t>
                          </w:r>
                        </w:hyperlink>
                        <w:r w:rsidRPr="008F282D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 xml:space="preserve"> 128969 </w:t>
                        </w:r>
                      </w:p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8F282D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 соответствии с закупочной документацией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В соответствии с закупочной документацией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628187, Россия, Тюменская область, ХМАО-Югра, г. Нягань, мкр. Энергетиков, 70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30.04.2012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8F282D">
                            <w:rPr>
                              <w:rFonts w:ascii="Times New Roman" w:hAnsi="Times New Roman"/>
                              <w:sz w:val="24"/>
                              <w:szCs w:val="24"/>
                              <w:lang w:eastAsia="ru-RU"/>
                            </w:rPr>
                            <w:t>628187, Ханты – Мансийский автономный округ, Тюменская область, г. Нягань, микрорайон Энергетиков, 70.</w:t>
                          </w:r>
                        </w:hyperlink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A7927" w:rsidRPr="008F282D" w:rsidTr="008F282D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7F7F7"/>
                      </w:tcPr>
                      <w:p w:rsidR="005A7927" w:rsidRPr="008F282D" w:rsidRDefault="005A7927" w:rsidP="008F282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F282D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5A7927" w:rsidRPr="008F282D" w:rsidRDefault="005A7927" w:rsidP="008F282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A7927" w:rsidRPr="002A78F5" w:rsidRDefault="005A7927" w:rsidP="002A78F5">
            <w:pPr>
              <w:shd w:val="clear" w:color="auto" w:fill="C2C9CD"/>
              <w:spacing w:after="0" w:line="240" w:lineRule="auto"/>
              <w:outlineLvl w:val="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</w:tbl>
    <w:p w:rsidR="005A7927" w:rsidRDefault="005A7927">
      <w:pPr>
        <w:rPr>
          <w:rFonts w:ascii="Times New Roman" w:hAnsi="Times New Roman"/>
          <w:sz w:val="24"/>
          <w:szCs w:val="24"/>
        </w:rPr>
      </w:pPr>
    </w:p>
    <w:tbl>
      <w:tblPr>
        <w:tblW w:w="9468" w:type="dxa"/>
        <w:tblLayout w:type="fixed"/>
        <w:tblLook w:val="0000"/>
      </w:tblPr>
      <w:tblGrid>
        <w:gridCol w:w="6048"/>
        <w:gridCol w:w="3420"/>
      </w:tblGrid>
      <w:tr w:rsidR="005A7927" w:rsidTr="00543559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5A7927" w:rsidRPr="00924965" w:rsidRDefault="005A7927" w:rsidP="0054355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Председатель</w:t>
            </w:r>
          </w:p>
          <w:p w:rsidR="005A7927" w:rsidRDefault="005A7927" w:rsidP="0054355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 Закупочной комиссии</w:t>
            </w:r>
          </w:p>
          <w:p w:rsidR="005A7927" w:rsidRDefault="005A7927" w:rsidP="0054355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>Филиала ОАО «Тюменьэнерго»</w:t>
            </w:r>
          </w:p>
          <w:p w:rsidR="005A7927" w:rsidRDefault="005A7927" w:rsidP="00543559">
            <w:pPr>
              <w:pStyle w:val="BodyText"/>
              <w:spacing w:after="0"/>
              <w:rPr>
                <w:b/>
              </w:rPr>
            </w:pPr>
            <w:r>
              <w:rPr>
                <w:b/>
              </w:rPr>
              <w:t xml:space="preserve"> «Энергокомплекс»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7927" w:rsidRDefault="005A7927" w:rsidP="00543559">
            <w:pPr>
              <w:pStyle w:val="BodyText"/>
              <w:jc w:val="right"/>
              <w:rPr>
                <w:b/>
              </w:rPr>
            </w:pPr>
          </w:p>
          <w:p w:rsidR="005A7927" w:rsidRDefault="005A7927" w:rsidP="00543559">
            <w:pPr>
              <w:pStyle w:val="BodyText"/>
              <w:spacing w:after="0"/>
              <w:jc w:val="right"/>
              <w:rPr>
                <w:b/>
              </w:rPr>
            </w:pPr>
            <w:r>
              <w:rPr>
                <w:b/>
              </w:rPr>
              <w:t>Выставкин Е.Н.</w:t>
            </w:r>
          </w:p>
        </w:tc>
      </w:tr>
    </w:tbl>
    <w:p w:rsidR="005A7927" w:rsidRDefault="005A7927">
      <w:pPr>
        <w:rPr>
          <w:rFonts w:ascii="Times New Roman" w:hAnsi="Times New Roman"/>
          <w:sz w:val="24"/>
          <w:szCs w:val="24"/>
        </w:rPr>
      </w:pPr>
    </w:p>
    <w:sectPr w:rsidR="005A7927" w:rsidSect="00BB5A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FC1"/>
    <w:rsid w:val="000007B7"/>
    <w:rsid w:val="0000128D"/>
    <w:rsid w:val="00007D23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32809"/>
    <w:rsid w:val="0003564A"/>
    <w:rsid w:val="00036751"/>
    <w:rsid w:val="000408E6"/>
    <w:rsid w:val="00041CC3"/>
    <w:rsid w:val="000454A6"/>
    <w:rsid w:val="00046431"/>
    <w:rsid w:val="000535BF"/>
    <w:rsid w:val="000570B8"/>
    <w:rsid w:val="00057193"/>
    <w:rsid w:val="00057D13"/>
    <w:rsid w:val="00060ABA"/>
    <w:rsid w:val="00066D70"/>
    <w:rsid w:val="0007145A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4493"/>
    <w:rsid w:val="00094772"/>
    <w:rsid w:val="000A6C78"/>
    <w:rsid w:val="000B1EAD"/>
    <w:rsid w:val="000B2BBD"/>
    <w:rsid w:val="000B4200"/>
    <w:rsid w:val="000B48EA"/>
    <w:rsid w:val="000C02B3"/>
    <w:rsid w:val="000C1288"/>
    <w:rsid w:val="000C2B80"/>
    <w:rsid w:val="000C5BA5"/>
    <w:rsid w:val="000D14C3"/>
    <w:rsid w:val="000D3803"/>
    <w:rsid w:val="000D498E"/>
    <w:rsid w:val="000D6577"/>
    <w:rsid w:val="000D7C9C"/>
    <w:rsid w:val="000E0AEB"/>
    <w:rsid w:val="000E1ACE"/>
    <w:rsid w:val="000E37A1"/>
    <w:rsid w:val="000E5450"/>
    <w:rsid w:val="000E54F9"/>
    <w:rsid w:val="000E718B"/>
    <w:rsid w:val="000E73C8"/>
    <w:rsid w:val="000F300A"/>
    <w:rsid w:val="000F3409"/>
    <w:rsid w:val="000F3969"/>
    <w:rsid w:val="000F5B82"/>
    <w:rsid w:val="000F6527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64D6"/>
    <w:rsid w:val="00147773"/>
    <w:rsid w:val="00147999"/>
    <w:rsid w:val="00151053"/>
    <w:rsid w:val="001575EF"/>
    <w:rsid w:val="00161264"/>
    <w:rsid w:val="00162A42"/>
    <w:rsid w:val="00166AE7"/>
    <w:rsid w:val="00166F70"/>
    <w:rsid w:val="0018104A"/>
    <w:rsid w:val="00185EB9"/>
    <w:rsid w:val="00193B33"/>
    <w:rsid w:val="00194B64"/>
    <w:rsid w:val="00194C00"/>
    <w:rsid w:val="0019675C"/>
    <w:rsid w:val="001A0AB4"/>
    <w:rsid w:val="001A0D2E"/>
    <w:rsid w:val="001A3F5B"/>
    <w:rsid w:val="001B1363"/>
    <w:rsid w:val="001B3028"/>
    <w:rsid w:val="001B3796"/>
    <w:rsid w:val="001B390E"/>
    <w:rsid w:val="001B3B6E"/>
    <w:rsid w:val="001C3878"/>
    <w:rsid w:val="001D30C2"/>
    <w:rsid w:val="001D3709"/>
    <w:rsid w:val="001D3E6D"/>
    <w:rsid w:val="001D54DA"/>
    <w:rsid w:val="001D5A51"/>
    <w:rsid w:val="001E2C08"/>
    <w:rsid w:val="001E3A8C"/>
    <w:rsid w:val="001E4CEB"/>
    <w:rsid w:val="001E564F"/>
    <w:rsid w:val="001E60B3"/>
    <w:rsid w:val="001F093E"/>
    <w:rsid w:val="001F0C15"/>
    <w:rsid w:val="001F1153"/>
    <w:rsid w:val="001F232D"/>
    <w:rsid w:val="001F2584"/>
    <w:rsid w:val="001F3145"/>
    <w:rsid w:val="00202028"/>
    <w:rsid w:val="00202CF0"/>
    <w:rsid w:val="00203651"/>
    <w:rsid w:val="002057E7"/>
    <w:rsid w:val="00205913"/>
    <w:rsid w:val="00207FB4"/>
    <w:rsid w:val="00217DD0"/>
    <w:rsid w:val="00222F8C"/>
    <w:rsid w:val="00225624"/>
    <w:rsid w:val="0023096D"/>
    <w:rsid w:val="002326F1"/>
    <w:rsid w:val="002347B6"/>
    <w:rsid w:val="002353D4"/>
    <w:rsid w:val="002357DB"/>
    <w:rsid w:val="00235D54"/>
    <w:rsid w:val="00236987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77846"/>
    <w:rsid w:val="002817FC"/>
    <w:rsid w:val="00283DEB"/>
    <w:rsid w:val="00284BBF"/>
    <w:rsid w:val="00286669"/>
    <w:rsid w:val="00290364"/>
    <w:rsid w:val="00290956"/>
    <w:rsid w:val="00290F20"/>
    <w:rsid w:val="002965AD"/>
    <w:rsid w:val="002A0F04"/>
    <w:rsid w:val="002A0F14"/>
    <w:rsid w:val="002A5659"/>
    <w:rsid w:val="002A78F5"/>
    <w:rsid w:val="002A7C3A"/>
    <w:rsid w:val="002A7F7D"/>
    <w:rsid w:val="002B1347"/>
    <w:rsid w:val="002B2EDF"/>
    <w:rsid w:val="002B495C"/>
    <w:rsid w:val="002B59B0"/>
    <w:rsid w:val="002B5C7A"/>
    <w:rsid w:val="002C12E8"/>
    <w:rsid w:val="002C163E"/>
    <w:rsid w:val="002C3632"/>
    <w:rsid w:val="002C3C37"/>
    <w:rsid w:val="002D011D"/>
    <w:rsid w:val="002D2271"/>
    <w:rsid w:val="002D31D4"/>
    <w:rsid w:val="002E039F"/>
    <w:rsid w:val="002E37F5"/>
    <w:rsid w:val="002E4DEC"/>
    <w:rsid w:val="002E60E8"/>
    <w:rsid w:val="002E6E60"/>
    <w:rsid w:val="002F10C2"/>
    <w:rsid w:val="002F3D0A"/>
    <w:rsid w:val="002F6F3B"/>
    <w:rsid w:val="003007BB"/>
    <w:rsid w:val="00303037"/>
    <w:rsid w:val="00307058"/>
    <w:rsid w:val="0031030F"/>
    <w:rsid w:val="00310DCB"/>
    <w:rsid w:val="0031344F"/>
    <w:rsid w:val="00315B9D"/>
    <w:rsid w:val="00317860"/>
    <w:rsid w:val="00317B6C"/>
    <w:rsid w:val="00321B67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45E06"/>
    <w:rsid w:val="003478C3"/>
    <w:rsid w:val="00350194"/>
    <w:rsid w:val="00352934"/>
    <w:rsid w:val="00355F87"/>
    <w:rsid w:val="00360D58"/>
    <w:rsid w:val="0036121C"/>
    <w:rsid w:val="0036283E"/>
    <w:rsid w:val="003636AF"/>
    <w:rsid w:val="00367D4A"/>
    <w:rsid w:val="00371149"/>
    <w:rsid w:val="003714F5"/>
    <w:rsid w:val="0037427D"/>
    <w:rsid w:val="00383EB8"/>
    <w:rsid w:val="00384010"/>
    <w:rsid w:val="00385848"/>
    <w:rsid w:val="00387AAC"/>
    <w:rsid w:val="00390688"/>
    <w:rsid w:val="003911C3"/>
    <w:rsid w:val="0039314B"/>
    <w:rsid w:val="0039366F"/>
    <w:rsid w:val="003A33B8"/>
    <w:rsid w:val="003A5FCF"/>
    <w:rsid w:val="003B2289"/>
    <w:rsid w:val="003B4E68"/>
    <w:rsid w:val="003B526D"/>
    <w:rsid w:val="003C2110"/>
    <w:rsid w:val="003C244D"/>
    <w:rsid w:val="003C2666"/>
    <w:rsid w:val="003C46AA"/>
    <w:rsid w:val="003C6B1A"/>
    <w:rsid w:val="003D2B12"/>
    <w:rsid w:val="003D4950"/>
    <w:rsid w:val="003F4293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4B9D"/>
    <w:rsid w:val="00427362"/>
    <w:rsid w:val="004313B5"/>
    <w:rsid w:val="0043423A"/>
    <w:rsid w:val="00435635"/>
    <w:rsid w:val="004356EB"/>
    <w:rsid w:val="00445409"/>
    <w:rsid w:val="00450D51"/>
    <w:rsid w:val="00451EFA"/>
    <w:rsid w:val="00453031"/>
    <w:rsid w:val="00453C94"/>
    <w:rsid w:val="00454293"/>
    <w:rsid w:val="004554C1"/>
    <w:rsid w:val="0045612C"/>
    <w:rsid w:val="0045798E"/>
    <w:rsid w:val="00460B57"/>
    <w:rsid w:val="00460D07"/>
    <w:rsid w:val="0046329E"/>
    <w:rsid w:val="00470F20"/>
    <w:rsid w:val="00472494"/>
    <w:rsid w:val="00474E02"/>
    <w:rsid w:val="00475F63"/>
    <w:rsid w:val="00485E63"/>
    <w:rsid w:val="00491391"/>
    <w:rsid w:val="00496336"/>
    <w:rsid w:val="004A0E53"/>
    <w:rsid w:val="004A1E56"/>
    <w:rsid w:val="004B1FC4"/>
    <w:rsid w:val="004B4352"/>
    <w:rsid w:val="004B618B"/>
    <w:rsid w:val="004C1F7F"/>
    <w:rsid w:val="004C2CB6"/>
    <w:rsid w:val="004C3839"/>
    <w:rsid w:val="004C50D6"/>
    <w:rsid w:val="004D0D30"/>
    <w:rsid w:val="004F2E57"/>
    <w:rsid w:val="0050076D"/>
    <w:rsid w:val="005010EA"/>
    <w:rsid w:val="00502808"/>
    <w:rsid w:val="00502BF2"/>
    <w:rsid w:val="00503B03"/>
    <w:rsid w:val="00504F59"/>
    <w:rsid w:val="00511109"/>
    <w:rsid w:val="005154D0"/>
    <w:rsid w:val="00520751"/>
    <w:rsid w:val="0052095D"/>
    <w:rsid w:val="00521C75"/>
    <w:rsid w:val="00522F3F"/>
    <w:rsid w:val="0052458A"/>
    <w:rsid w:val="005270CF"/>
    <w:rsid w:val="0053185B"/>
    <w:rsid w:val="0053197E"/>
    <w:rsid w:val="005355BD"/>
    <w:rsid w:val="005417AC"/>
    <w:rsid w:val="0054261A"/>
    <w:rsid w:val="00543559"/>
    <w:rsid w:val="00550840"/>
    <w:rsid w:val="0055104C"/>
    <w:rsid w:val="005523E1"/>
    <w:rsid w:val="005558BB"/>
    <w:rsid w:val="00556098"/>
    <w:rsid w:val="005575CA"/>
    <w:rsid w:val="00563DA8"/>
    <w:rsid w:val="00564E75"/>
    <w:rsid w:val="00565857"/>
    <w:rsid w:val="005661AE"/>
    <w:rsid w:val="00567EC0"/>
    <w:rsid w:val="005739B5"/>
    <w:rsid w:val="00574DDD"/>
    <w:rsid w:val="00575690"/>
    <w:rsid w:val="00575FD7"/>
    <w:rsid w:val="005777D1"/>
    <w:rsid w:val="00577AE3"/>
    <w:rsid w:val="00581D93"/>
    <w:rsid w:val="00586A7D"/>
    <w:rsid w:val="0059045B"/>
    <w:rsid w:val="005917E5"/>
    <w:rsid w:val="00593674"/>
    <w:rsid w:val="005A0726"/>
    <w:rsid w:val="005A1388"/>
    <w:rsid w:val="005A5A26"/>
    <w:rsid w:val="005A7927"/>
    <w:rsid w:val="005B363D"/>
    <w:rsid w:val="005B7657"/>
    <w:rsid w:val="005C106F"/>
    <w:rsid w:val="005C26A8"/>
    <w:rsid w:val="005C5BE7"/>
    <w:rsid w:val="005C7812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20E9"/>
    <w:rsid w:val="005F2A32"/>
    <w:rsid w:val="005F6CF0"/>
    <w:rsid w:val="00600567"/>
    <w:rsid w:val="00602175"/>
    <w:rsid w:val="00604076"/>
    <w:rsid w:val="0060524D"/>
    <w:rsid w:val="006101C0"/>
    <w:rsid w:val="00610287"/>
    <w:rsid w:val="0061049E"/>
    <w:rsid w:val="0061388B"/>
    <w:rsid w:val="00613CC6"/>
    <w:rsid w:val="00616A69"/>
    <w:rsid w:val="00623037"/>
    <w:rsid w:val="00623060"/>
    <w:rsid w:val="006232A4"/>
    <w:rsid w:val="00624588"/>
    <w:rsid w:val="006261A6"/>
    <w:rsid w:val="00630796"/>
    <w:rsid w:val="006315B0"/>
    <w:rsid w:val="0063364D"/>
    <w:rsid w:val="00634AD4"/>
    <w:rsid w:val="00637F37"/>
    <w:rsid w:val="00645372"/>
    <w:rsid w:val="0064729D"/>
    <w:rsid w:val="00650657"/>
    <w:rsid w:val="006527A6"/>
    <w:rsid w:val="0065575A"/>
    <w:rsid w:val="00663041"/>
    <w:rsid w:val="00663FC0"/>
    <w:rsid w:val="00666B7B"/>
    <w:rsid w:val="0066731C"/>
    <w:rsid w:val="006717CB"/>
    <w:rsid w:val="00672F64"/>
    <w:rsid w:val="006752C7"/>
    <w:rsid w:val="00682683"/>
    <w:rsid w:val="00683A15"/>
    <w:rsid w:val="00683E2B"/>
    <w:rsid w:val="006855E9"/>
    <w:rsid w:val="0068738F"/>
    <w:rsid w:val="0069103F"/>
    <w:rsid w:val="0069350B"/>
    <w:rsid w:val="006952EE"/>
    <w:rsid w:val="006A1CE9"/>
    <w:rsid w:val="006A3153"/>
    <w:rsid w:val="006A74F3"/>
    <w:rsid w:val="006B1E3B"/>
    <w:rsid w:val="006B1E80"/>
    <w:rsid w:val="006B29EB"/>
    <w:rsid w:val="006B2FBF"/>
    <w:rsid w:val="006B47FA"/>
    <w:rsid w:val="006B5BA7"/>
    <w:rsid w:val="006B7905"/>
    <w:rsid w:val="006B7940"/>
    <w:rsid w:val="006C10F8"/>
    <w:rsid w:val="006C40F0"/>
    <w:rsid w:val="006C6A07"/>
    <w:rsid w:val="006C713B"/>
    <w:rsid w:val="006D5AA9"/>
    <w:rsid w:val="006D5F2C"/>
    <w:rsid w:val="006D638C"/>
    <w:rsid w:val="006D7EF0"/>
    <w:rsid w:val="006E1217"/>
    <w:rsid w:val="006E16A6"/>
    <w:rsid w:val="006E19E9"/>
    <w:rsid w:val="006E3FFD"/>
    <w:rsid w:val="006E59BE"/>
    <w:rsid w:val="006F52EE"/>
    <w:rsid w:val="006F58C6"/>
    <w:rsid w:val="006F6A5E"/>
    <w:rsid w:val="00700E3D"/>
    <w:rsid w:val="00701F3B"/>
    <w:rsid w:val="007100AD"/>
    <w:rsid w:val="00711DF1"/>
    <w:rsid w:val="007139A5"/>
    <w:rsid w:val="00715A84"/>
    <w:rsid w:val="00716747"/>
    <w:rsid w:val="00720CD0"/>
    <w:rsid w:val="00724A07"/>
    <w:rsid w:val="00726655"/>
    <w:rsid w:val="00726D18"/>
    <w:rsid w:val="007354DA"/>
    <w:rsid w:val="0073738F"/>
    <w:rsid w:val="007407BA"/>
    <w:rsid w:val="00740AB0"/>
    <w:rsid w:val="00742C56"/>
    <w:rsid w:val="00744976"/>
    <w:rsid w:val="00751375"/>
    <w:rsid w:val="0075244A"/>
    <w:rsid w:val="00753B2D"/>
    <w:rsid w:val="00764224"/>
    <w:rsid w:val="00766284"/>
    <w:rsid w:val="00771417"/>
    <w:rsid w:val="00775CF3"/>
    <w:rsid w:val="00781E2E"/>
    <w:rsid w:val="007870AB"/>
    <w:rsid w:val="00787F69"/>
    <w:rsid w:val="00790004"/>
    <w:rsid w:val="00792DE0"/>
    <w:rsid w:val="007945CA"/>
    <w:rsid w:val="007974E4"/>
    <w:rsid w:val="007A149B"/>
    <w:rsid w:val="007A5431"/>
    <w:rsid w:val="007A792C"/>
    <w:rsid w:val="007B0659"/>
    <w:rsid w:val="007B082C"/>
    <w:rsid w:val="007B0E41"/>
    <w:rsid w:val="007B1B34"/>
    <w:rsid w:val="007B24C5"/>
    <w:rsid w:val="007B38F3"/>
    <w:rsid w:val="007C18B0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5399"/>
    <w:rsid w:val="00816CB1"/>
    <w:rsid w:val="008200DD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4F4B"/>
    <w:rsid w:val="008555FA"/>
    <w:rsid w:val="00864441"/>
    <w:rsid w:val="00865D32"/>
    <w:rsid w:val="00865D40"/>
    <w:rsid w:val="0087110A"/>
    <w:rsid w:val="00873956"/>
    <w:rsid w:val="0087527D"/>
    <w:rsid w:val="00877132"/>
    <w:rsid w:val="00877450"/>
    <w:rsid w:val="00884347"/>
    <w:rsid w:val="00886EFA"/>
    <w:rsid w:val="0089188D"/>
    <w:rsid w:val="008925C0"/>
    <w:rsid w:val="00892B33"/>
    <w:rsid w:val="00892C4F"/>
    <w:rsid w:val="00894B56"/>
    <w:rsid w:val="00895235"/>
    <w:rsid w:val="008964F5"/>
    <w:rsid w:val="008A04F6"/>
    <w:rsid w:val="008A2BC1"/>
    <w:rsid w:val="008B4D3B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77EC"/>
    <w:rsid w:val="008F0079"/>
    <w:rsid w:val="008F0397"/>
    <w:rsid w:val="008F08AE"/>
    <w:rsid w:val="008F282D"/>
    <w:rsid w:val="008F4401"/>
    <w:rsid w:val="008F6BA8"/>
    <w:rsid w:val="00900686"/>
    <w:rsid w:val="00902D67"/>
    <w:rsid w:val="00902FFC"/>
    <w:rsid w:val="009052A0"/>
    <w:rsid w:val="00905C82"/>
    <w:rsid w:val="00906588"/>
    <w:rsid w:val="009074DE"/>
    <w:rsid w:val="00910DCC"/>
    <w:rsid w:val="00914E9A"/>
    <w:rsid w:val="0091739A"/>
    <w:rsid w:val="0092182E"/>
    <w:rsid w:val="00922377"/>
    <w:rsid w:val="00924965"/>
    <w:rsid w:val="009249EA"/>
    <w:rsid w:val="00926D60"/>
    <w:rsid w:val="00927A6F"/>
    <w:rsid w:val="00931C95"/>
    <w:rsid w:val="0093237C"/>
    <w:rsid w:val="009339FD"/>
    <w:rsid w:val="00942442"/>
    <w:rsid w:val="00944CCE"/>
    <w:rsid w:val="00952C61"/>
    <w:rsid w:val="00953EE4"/>
    <w:rsid w:val="00960744"/>
    <w:rsid w:val="00960BEA"/>
    <w:rsid w:val="00961F05"/>
    <w:rsid w:val="0096243F"/>
    <w:rsid w:val="0096409D"/>
    <w:rsid w:val="009666B0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9167B"/>
    <w:rsid w:val="00994719"/>
    <w:rsid w:val="00995310"/>
    <w:rsid w:val="00996225"/>
    <w:rsid w:val="009A03C9"/>
    <w:rsid w:val="009A396B"/>
    <w:rsid w:val="009A444E"/>
    <w:rsid w:val="009A528A"/>
    <w:rsid w:val="009A6A43"/>
    <w:rsid w:val="009A709B"/>
    <w:rsid w:val="009B25B0"/>
    <w:rsid w:val="009B4102"/>
    <w:rsid w:val="009B4120"/>
    <w:rsid w:val="009B6B31"/>
    <w:rsid w:val="009C62BA"/>
    <w:rsid w:val="009C6DFA"/>
    <w:rsid w:val="009D141D"/>
    <w:rsid w:val="009D18A5"/>
    <w:rsid w:val="009D4824"/>
    <w:rsid w:val="009D5246"/>
    <w:rsid w:val="009D56EE"/>
    <w:rsid w:val="009D5D96"/>
    <w:rsid w:val="009D68CA"/>
    <w:rsid w:val="009D6ED4"/>
    <w:rsid w:val="009D709E"/>
    <w:rsid w:val="009D7122"/>
    <w:rsid w:val="009E251E"/>
    <w:rsid w:val="009E7A86"/>
    <w:rsid w:val="009F461C"/>
    <w:rsid w:val="009F5871"/>
    <w:rsid w:val="00A005D7"/>
    <w:rsid w:val="00A00870"/>
    <w:rsid w:val="00A037E4"/>
    <w:rsid w:val="00A03DAD"/>
    <w:rsid w:val="00A0608A"/>
    <w:rsid w:val="00A07A01"/>
    <w:rsid w:val="00A22EB6"/>
    <w:rsid w:val="00A26023"/>
    <w:rsid w:val="00A2711A"/>
    <w:rsid w:val="00A32631"/>
    <w:rsid w:val="00A32CE2"/>
    <w:rsid w:val="00A33371"/>
    <w:rsid w:val="00A347D3"/>
    <w:rsid w:val="00A40455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7BBB"/>
    <w:rsid w:val="00A83067"/>
    <w:rsid w:val="00A85095"/>
    <w:rsid w:val="00A86535"/>
    <w:rsid w:val="00A90FF1"/>
    <w:rsid w:val="00A93EE5"/>
    <w:rsid w:val="00A957DA"/>
    <w:rsid w:val="00A9787B"/>
    <w:rsid w:val="00AA40B8"/>
    <w:rsid w:val="00AA45C1"/>
    <w:rsid w:val="00AA641B"/>
    <w:rsid w:val="00AB0969"/>
    <w:rsid w:val="00AB0BB1"/>
    <w:rsid w:val="00AB4915"/>
    <w:rsid w:val="00AB700E"/>
    <w:rsid w:val="00AC185A"/>
    <w:rsid w:val="00AC41A0"/>
    <w:rsid w:val="00AD1DA9"/>
    <w:rsid w:val="00AD36B3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244F"/>
    <w:rsid w:val="00B03B6E"/>
    <w:rsid w:val="00B052E4"/>
    <w:rsid w:val="00B06393"/>
    <w:rsid w:val="00B155E4"/>
    <w:rsid w:val="00B2175D"/>
    <w:rsid w:val="00B21DBE"/>
    <w:rsid w:val="00B224FC"/>
    <w:rsid w:val="00B23448"/>
    <w:rsid w:val="00B24367"/>
    <w:rsid w:val="00B40F90"/>
    <w:rsid w:val="00B56EBF"/>
    <w:rsid w:val="00B70948"/>
    <w:rsid w:val="00B731D6"/>
    <w:rsid w:val="00B76414"/>
    <w:rsid w:val="00B84C8F"/>
    <w:rsid w:val="00B963DD"/>
    <w:rsid w:val="00BA1271"/>
    <w:rsid w:val="00BB40E2"/>
    <w:rsid w:val="00BB5A5D"/>
    <w:rsid w:val="00BB7738"/>
    <w:rsid w:val="00BC2D54"/>
    <w:rsid w:val="00BC4DFA"/>
    <w:rsid w:val="00BD1E4D"/>
    <w:rsid w:val="00BD743C"/>
    <w:rsid w:val="00BD7755"/>
    <w:rsid w:val="00BD7856"/>
    <w:rsid w:val="00BD7E67"/>
    <w:rsid w:val="00BE2310"/>
    <w:rsid w:val="00BE4225"/>
    <w:rsid w:val="00BF46E3"/>
    <w:rsid w:val="00BF7CE0"/>
    <w:rsid w:val="00C03F5A"/>
    <w:rsid w:val="00C1116D"/>
    <w:rsid w:val="00C13547"/>
    <w:rsid w:val="00C14E04"/>
    <w:rsid w:val="00C155C9"/>
    <w:rsid w:val="00C1792F"/>
    <w:rsid w:val="00C20CA9"/>
    <w:rsid w:val="00C26756"/>
    <w:rsid w:val="00C26CDD"/>
    <w:rsid w:val="00C27C91"/>
    <w:rsid w:val="00C34890"/>
    <w:rsid w:val="00C357CC"/>
    <w:rsid w:val="00C37335"/>
    <w:rsid w:val="00C43A60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4D30"/>
    <w:rsid w:val="00C86489"/>
    <w:rsid w:val="00C963E8"/>
    <w:rsid w:val="00CA04AF"/>
    <w:rsid w:val="00CA2656"/>
    <w:rsid w:val="00CB0FC4"/>
    <w:rsid w:val="00CC0EA4"/>
    <w:rsid w:val="00CC5B63"/>
    <w:rsid w:val="00CD3F2F"/>
    <w:rsid w:val="00CD4A80"/>
    <w:rsid w:val="00CD5445"/>
    <w:rsid w:val="00CE43CD"/>
    <w:rsid w:val="00CE508D"/>
    <w:rsid w:val="00CF32BA"/>
    <w:rsid w:val="00CF586A"/>
    <w:rsid w:val="00CF6216"/>
    <w:rsid w:val="00D00218"/>
    <w:rsid w:val="00D003A7"/>
    <w:rsid w:val="00D04EC4"/>
    <w:rsid w:val="00D12E21"/>
    <w:rsid w:val="00D16701"/>
    <w:rsid w:val="00D179DD"/>
    <w:rsid w:val="00D225EA"/>
    <w:rsid w:val="00D22918"/>
    <w:rsid w:val="00D22D97"/>
    <w:rsid w:val="00D33B9A"/>
    <w:rsid w:val="00D40266"/>
    <w:rsid w:val="00D407C8"/>
    <w:rsid w:val="00D4372B"/>
    <w:rsid w:val="00D438A2"/>
    <w:rsid w:val="00D502BD"/>
    <w:rsid w:val="00D53D28"/>
    <w:rsid w:val="00D6045F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182C"/>
    <w:rsid w:val="00D87112"/>
    <w:rsid w:val="00D9002A"/>
    <w:rsid w:val="00D91B77"/>
    <w:rsid w:val="00DA140F"/>
    <w:rsid w:val="00DA1B85"/>
    <w:rsid w:val="00DA5200"/>
    <w:rsid w:val="00DA69ED"/>
    <w:rsid w:val="00DA72C7"/>
    <w:rsid w:val="00DB0632"/>
    <w:rsid w:val="00DC3733"/>
    <w:rsid w:val="00DC390C"/>
    <w:rsid w:val="00DC6598"/>
    <w:rsid w:val="00DC754B"/>
    <w:rsid w:val="00DD167D"/>
    <w:rsid w:val="00DD1D04"/>
    <w:rsid w:val="00DD2CDC"/>
    <w:rsid w:val="00DD2EF2"/>
    <w:rsid w:val="00DD3050"/>
    <w:rsid w:val="00DD3626"/>
    <w:rsid w:val="00DD66A9"/>
    <w:rsid w:val="00DD67ED"/>
    <w:rsid w:val="00DD68AB"/>
    <w:rsid w:val="00DF185A"/>
    <w:rsid w:val="00DF45F6"/>
    <w:rsid w:val="00DF7D4D"/>
    <w:rsid w:val="00E00A86"/>
    <w:rsid w:val="00E0218A"/>
    <w:rsid w:val="00E0295E"/>
    <w:rsid w:val="00E06DD8"/>
    <w:rsid w:val="00E1026B"/>
    <w:rsid w:val="00E1230A"/>
    <w:rsid w:val="00E13B74"/>
    <w:rsid w:val="00E20445"/>
    <w:rsid w:val="00E25C20"/>
    <w:rsid w:val="00E342D8"/>
    <w:rsid w:val="00E34D8A"/>
    <w:rsid w:val="00E36C61"/>
    <w:rsid w:val="00E3780C"/>
    <w:rsid w:val="00E37A79"/>
    <w:rsid w:val="00E4112A"/>
    <w:rsid w:val="00E4175D"/>
    <w:rsid w:val="00E42441"/>
    <w:rsid w:val="00E42559"/>
    <w:rsid w:val="00E46FF5"/>
    <w:rsid w:val="00E5228F"/>
    <w:rsid w:val="00E53956"/>
    <w:rsid w:val="00E5439B"/>
    <w:rsid w:val="00E60E92"/>
    <w:rsid w:val="00E62A41"/>
    <w:rsid w:val="00E6617E"/>
    <w:rsid w:val="00E6676A"/>
    <w:rsid w:val="00E70E4C"/>
    <w:rsid w:val="00E725D5"/>
    <w:rsid w:val="00E75D95"/>
    <w:rsid w:val="00E76A0D"/>
    <w:rsid w:val="00E76F1F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2FB1"/>
    <w:rsid w:val="00EB3710"/>
    <w:rsid w:val="00EB3D55"/>
    <w:rsid w:val="00EB42D2"/>
    <w:rsid w:val="00EB583D"/>
    <w:rsid w:val="00EB6002"/>
    <w:rsid w:val="00EB69F7"/>
    <w:rsid w:val="00EC0B18"/>
    <w:rsid w:val="00EC22C6"/>
    <w:rsid w:val="00EC7F3B"/>
    <w:rsid w:val="00ED5D88"/>
    <w:rsid w:val="00ED67B5"/>
    <w:rsid w:val="00ED79F6"/>
    <w:rsid w:val="00EE2DE2"/>
    <w:rsid w:val="00EE35E0"/>
    <w:rsid w:val="00EF268B"/>
    <w:rsid w:val="00EF598F"/>
    <w:rsid w:val="00F00120"/>
    <w:rsid w:val="00F012A7"/>
    <w:rsid w:val="00F0236C"/>
    <w:rsid w:val="00F0460D"/>
    <w:rsid w:val="00F050BA"/>
    <w:rsid w:val="00F07335"/>
    <w:rsid w:val="00F078A5"/>
    <w:rsid w:val="00F20827"/>
    <w:rsid w:val="00F20CCE"/>
    <w:rsid w:val="00F22653"/>
    <w:rsid w:val="00F22A12"/>
    <w:rsid w:val="00F23D03"/>
    <w:rsid w:val="00F30A3E"/>
    <w:rsid w:val="00F31983"/>
    <w:rsid w:val="00F330C1"/>
    <w:rsid w:val="00F338DF"/>
    <w:rsid w:val="00F36521"/>
    <w:rsid w:val="00F41C5E"/>
    <w:rsid w:val="00F4634A"/>
    <w:rsid w:val="00F5237B"/>
    <w:rsid w:val="00F54AF8"/>
    <w:rsid w:val="00F57945"/>
    <w:rsid w:val="00F602FF"/>
    <w:rsid w:val="00F61CB8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4D0A"/>
    <w:rsid w:val="00FA630A"/>
    <w:rsid w:val="00FA7E8C"/>
    <w:rsid w:val="00FB1760"/>
    <w:rsid w:val="00FB1FC3"/>
    <w:rsid w:val="00FB2947"/>
    <w:rsid w:val="00FB2BE9"/>
    <w:rsid w:val="00FB55D0"/>
    <w:rsid w:val="00FB5D09"/>
    <w:rsid w:val="00FC06D2"/>
    <w:rsid w:val="00FC29A0"/>
    <w:rsid w:val="00FC4CFF"/>
    <w:rsid w:val="00FC53D1"/>
    <w:rsid w:val="00FD2704"/>
    <w:rsid w:val="00FD3FFB"/>
    <w:rsid w:val="00FD5636"/>
    <w:rsid w:val="00FD67A3"/>
    <w:rsid w:val="00FD68C9"/>
    <w:rsid w:val="00FD71AD"/>
    <w:rsid w:val="00FD77C9"/>
    <w:rsid w:val="00FE1C14"/>
    <w:rsid w:val="00FE42B1"/>
    <w:rsid w:val="00FE5FC1"/>
    <w:rsid w:val="00FE7245"/>
    <w:rsid w:val="00FF12F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B3"/>
    <w:pPr>
      <w:spacing w:after="200" w:line="276" w:lineRule="auto"/>
    </w:pPr>
    <w:rPr>
      <w:lang w:eastAsia="en-US"/>
    </w:rPr>
  </w:style>
  <w:style w:type="paragraph" w:styleId="Heading1">
    <w:name w:val="heading 1"/>
    <w:aliases w:val="H1,co,Document Header1,Заголовок параграфа (1.),Section,Section Heading,level2 hdg,h1,Level 1 Topic Heading,app heading 1,ITT t1,II+,I,H11,H12,H13,H14,H15,H16,H17,H18,H111,H121,H131,H141,H151,H161,H171,H19,H112,H122,H132,H142,H152,Б"/>
    <w:basedOn w:val="Normal"/>
    <w:next w:val="Normal"/>
    <w:link w:val="Heading1Char"/>
    <w:uiPriority w:val="99"/>
    <w:qFormat/>
    <w:locked/>
    <w:rsid w:val="00BB5A5D"/>
    <w:pPr>
      <w:keepNext/>
      <w:keepLines/>
      <w:pageBreakBefore/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o Char,Document Header1 Char,Заголовок параграфа (1.) Char,Section Char,Section Heading Char,level2 hdg Char,h1 Char,Level 1 Topic Heading Char,app heading 1 Char,ITT t1 Char,II+ Char,I Char,H11 Char,H12 Char,H13 Char,H14 Char"/>
    <w:basedOn w:val="DefaultParagraphFont"/>
    <w:link w:val="Heading1"/>
    <w:uiPriority w:val="99"/>
    <w:locked/>
    <w:rsid w:val="0028666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userlinkmenu">
    <w:name w:val="userlink_menu"/>
    <w:basedOn w:val="DefaultParagraphFont"/>
    <w:uiPriority w:val="99"/>
    <w:rsid w:val="00FE5FC1"/>
    <w:rPr>
      <w:rFonts w:cs="Times New Roman"/>
    </w:rPr>
  </w:style>
  <w:style w:type="character" w:styleId="Hyperlink">
    <w:name w:val="Hyperlink"/>
    <w:basedOn w:val="DefaultParagraphFont"/>
    <w:uiPriority w:val="99"/>
    <w:rsid w:val="006F58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E6423"/>
    <w:pPr>
      <w:ind w:left="720"/>
      <w:contextualSpacing/>
    </w:pPr>
  </w:style>
  <w:style w:type="paragraph" w:customStyle="1" w:styleId="a">
    <w:name w:val="Без интервала"/>
    <w:uiPriority w:val="99"/>
    <w:rsid w:val="00BB5A5D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BB5A5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86669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7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31" TargetMode="External"/><Relationship Id="rId13" Type="http://schemas.openxmlformats.org/officeDocument/2006/relationships/hyperlink" Target="mailto:dryakhlovag%40npek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nergkom@npek.te.ru" TargetMode="External"/><Relationship Id="rId11" Type="http://schemas.openxmlformats.org/officeDocument/2006/relationships/hyperlink" Target="http://www.b2b-mrsk.ru/popups/send_message.html?action=send&amp;to=42812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42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28969&amp;switch_price_both_view=1" TargetMode="External"/><Relationship Id="rId14" Type="http://schemas.openxmlformats.org/officeDocument/2006/relationships/hyperlink" Target="http://www.b2b-mrsk.ru/market/edit.html?id=128969&amp;action=do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2</Pages>
  <Words>567</Words>
  <Characters>3234</Characters>
  <Application>Microsoft Office Outlook</Application>
  <DocSecurity>0</DocSecurity>
  <Lines>0</Lines>
  <Paragraphs>0</Paragraphs>
  <ScaleCrop>false</ScaleCrop>
  <Company>OAO 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VaninaE</dc:creator>
  <cp:keywords/>
  <dc:description/>
  <cp:lastModifiedBy>User</cp:lastModifiedBy>
  <cp:revision>12</cp:revision>
  <cp:lastPrinted>2012-02-28T10:05:00Z</cp:lastPrinted>
  <dcterms:created xsi:type="dcterms:W3CDTF">2012-02-28T06:25:00Z</dcterms:created>
  <dcterms:modified xsi:type="dcterms:W3CDTF">2012-03-14T02:07:00Z</dcterms:modified>
</cp:coreProperties>
</file>