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F9C" w:rsidRDefault="00FA7F9C" w:rsidP="00FA7F9C">
      <w:pPr>
        <w:pStyle w:val="1"/>
        <w:spacing w:after="0"/>
        <w:rPr>
          <w:sz w:val="32"/>
          <w:szCs w:val="32"/>
        </w:rPr>
      </w:pPr>
      <w:r>
        <w:rPr>
          <w:sz w:val="32"/>
          <w:szCs w:val="32"/>
        </w:rPr>
        <w:t>Конкурс № 1047209</w:t>
      </w:r>
    </w:p>
    <w:p w:rsidR="00FA7F9C" w:rsidRDefault="00FA7F9C" w:rsidP="00FA7F9C">
      <w:pPr>
        <w:pStyle w:val="1"/>
        <w:spacing w:after="0"/>
        <w:rPr>
          <w:sz w:val="32"/>
          <w:szCs w:val="32"/>
        </w:rPr>
      </w:pPr>
      <w:r>
        <w:rPr>
          <w:sz w:val="32"/>
          <w:szCs w:val="32"/>
        </w:rPr>
        <w:t>Открытый одноэтапный конкурс без предварительного отбора на право заключения договора на выполнение работ по модернизации ВЛ 110кВ (установка ОПН) в 2019 году филиала АО "</w:t>
      </w:r>
      <w:proofErr w:type="spellStart"/>
      <w:r>
        <w:rPr>
          <w:sz w:val="32"/>
          <w:szCs w:val="32"/>
        </w:rPr>
        <w:t>Тюменьэнерго</w:t>
      </w:r>
      <w:proofErr w:type="spellEnd"/>
      <w:r>
        <w:rPr>
          <w:sz w:val="32"/>
          <w:szCs w:val="32"/>
        </w:rPr>
        <w:t>" Ноябрьские электрические сети.</w:t>
      </w:r>
    </w:p>
    <w:p w:rsidR="00FA7F9C" w:rsidRDefault="00FA7F9C" w:rsidP="00FA7F9C">
      <w:pPr>
        <w:pStyle w:val="a4"/>
        <w:spacing w:before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Приём заявок завершается 17.07.2018 в 12:00 по московскому времени</w:t>
      </w:r>
      <w:r>
        <w:rPr>
          <w:rStyle w:val="imp2"/>
          <w:rFonts w:ascii="Arial" w:hAnsi="Arial" w:cs="Arial"/>
          <w:sz w:val="20"/>
          <w:szCs w:val="20"/>
          <w:specVanish w:val="0"/>
        </w:rPr>
        <w:t xml:space="preserve"> 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A7F9C" w:rsidTr="00FA7F9C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A7F9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A7F9C" w:rsidRDefault="00FA7F9C" w:rsidP="00FA7F9C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Открытый одноэтапный конкурс без предварительного отбора на право заключения договора на выполнение работ по модернизации ВЛ 110кВ (установка ОПН) в 2019 году филиала АО "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" Ноябрьские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электрические сети.</w:t>
                  </w:r>
                  <w:r>
                    <w:rPr>
                      <w:rStyle w:val="ellipsis2"/>
                      <w:rFonts w:ascii="Arial" w:hAnsi="Arial" w:cs="Arial"/>
                      <w:color w:val="333333"/>
                      <w:sz w:val="20"/>
                      <w:szCs w:val="20"/>
                    </w:rPr>
                    <w:t>...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-more"/>
                      <w:rFonts w:ascii="Arial" w:hAnsi="Arial" w:cs="Arial"/>
                      <w:color w:val="333333"/>
                      <w:sz w:val="20"/>
                      <w:szCs w:val="20"/>
                    </w:rPr>
                    <w:t>Развернуть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:rsidR="00FA7F9C" w:rsidRDefault="00FA7F9C" w:rsidP="00FA7F9C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hAnsi="Arial" w:cs="Arial"/>
                      <w:vanish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Открытый одноэтапный конкурс без предварительного отбора на право заключения договора на выполнение работ по модернизации ВЛ 110кВ (установка ОПН) в 2019 году филиала АО "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" Ноябрьские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электрические сети.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Выполнение работ по модернизации ВЛ 110кВ (установка ОПН) в 2019 году филиала АО "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" Ноябрьские электрические сети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-less"/>
                      <w:rFonts w:ascii="Arial" w:hAnsi="Arial" w:cs="Arial"/>
                      <w:vanish/>
                      <w:color w:val="333333"/>
                      <w:sz w:val="20"/>
                      <w:szCs w:val="20"/>
                    </w:rPr>
                    <w:t>Свернуть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A7F9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5" w:history="1">
                          <w:r>
                            <w:rPr>
                              <w:rStyle w:val="value"/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Лот № 1 </w:t>
                          </w:r>
                        </w:hyperlink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Выполнение работ по модернизации ВЛ 110кВ (установка ОПН) в 2019 году филиала АО "</w:t>
                        </w:r>
                        <w:proofErr w:type="spellStart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" Ноябрьские электрические сети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0000000 </w:t>
                        </w:r>
                        <w:hyperlink r:id="rId6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Дополнительные разделы</w:t>
                          </w:r>
                        </w:hyperlink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94 369 406,15 руб.</w:t>
                        </w:r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27.06.2018 11:36</w:t>
                        </w:r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17.07.2018 12:00</w:t>
                        </w:r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10.09.2018 - 30.09.2019</w:t>
                        </w:r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27.06.2018 11:36, </w:t>
                        </w:r>
                        <w:hyperlink r:id="rId7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8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9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Филиал 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0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"</w:t>
                          </w:r>
                        </w:hyperlink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1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Artamonov-DN@te.ru</w:t>
                          </w:r>
                        </w:hyperlink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+7 (3496) 36-21-48</w:t>
                        </w:r>
                      </w:p>
                    </w:tc>
                  </w:tr>
                </w:tbl>
                <w:p w:rsidR="00FA7F9C" w:rsidRDefault="00FA7F9C" w:rsidP="00FA7F9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A7F9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A7F9C" w:rsidRDefault="00FA7F9C" w:rsidP="00FA7F9C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Дополнительная информация</w:t>
                  </w:r>
                </w:p>
              </w:tc>
            </w:tr>
            <w:tr w:rsidR="00FA7F9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  <w:specVanish w:val="0"/>
                          </w:rPr>
                          <w:t>Участие субъектов малого и среднего предпринимательства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  <w:specVanish w:val="0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Назначена приказом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"</w:t>
                        </w:r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Обеспечение заявки на участие в закупке в размере 2% начальной цены лота. 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Требование к обеспечению исполнения договора устанавливается в соответствии с проектом договора. Размер обеспечения исполнения договора: 5% цены договора.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*Перечень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» в информационно-телекоммуникационной сети Интернет.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» в информационно-телекоммуникационной сети Интернет.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-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Работы/ услуги/ поставки, выполняемые субподрядчиками/ соисполнителями/ субпоставщиками не должны превышать 50% от общего объема работ.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согласно Требованиям к участнику (Приложение 1.1 к Конкурсной документации). Заявка Участника будет отклонена, в случае несоответствия установленным требованиям.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 согласно Требованиям к участнику (Приложение 1.1 к Конкурсной документации). Заявка Участника будет отклонена, в случае несоответствия установленным требованиям.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СЧА= стр.1600-стр.1400-стр.1500,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КСВ=(V/B)/(S/P),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Р – период выполнения обязательств по договору (в месяцах),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S – сумма договора (без НДС)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»;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е) на имущество Участника не должен быть наложен арест;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к) отсутствие у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»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",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) с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" аналогичных предмету закупки договора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ДЭБиПК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».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ДЭБиПК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"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ДЭБиПК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").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Участник/ член коллективного Участника должен 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3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КД.zip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(27.2 МБ)</w:t>
                        </w:r>
                      </w:p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4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Указаны в приложении №3 к Конкурсной документации</w:t>
                        </w:r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bookmarkStart w:id="0" w:name="_GoBack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07.08.2018</w:t>
                        </w:r>
                        <w:bookmarkEnd w:id="0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15:00</w:t>
                        </w:r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16.08.2018 15:00</w:t>
                        </w:r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Информация о закупке размещена на Официальном сайте РФ – www.zakupki.gov.ru, на электронной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A7F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7F9C" w:rsidRDefault="00FA7F9C" w:rsidP="00FA7F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5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FA7F9C" w:rsidRDefault="00FA7F9C" w:rsidP="00FA7F9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FA7F9C" w:rsidRDefault="00FA7F9C" w:rsidP="00FA7F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50C51" w:rsidRPr="005D09C2" w:rsidRDefault="00250C51" w:rsidP="005D09C2"/>
    <w:sectPr w:rsidR="00250C51" w:rsidRPr="005D0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30" type="#_x0000_t75" style="width:3in;height:3in" o:bullet="t"/>
    </w:pict>
  </w:numPicBullet>
  <w:abstractNum w:abstractNumId="0" w15:restartNumberingAfterBreak="0">
    <w:nsid w:val="3C182D5C"/>
    <w:multiLevelType w:val="multilevel"/>
    <w:tmpl w:val="D206CA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29799A"/>
    <w:multiLevelType w:val="multilevel"/>
    <w:tmpl w:val="D3CCE24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DB5902"/>
    <w:multiLevelType w:val="multilevel"/>
    <w:tmpl w:val="EC7C13C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6C"/>
    <w:rsid w:val="00250C51"/>
    <w:rsid w:val="005D09C2"/>
    <w:rsid w:val="006A6932"/>
    <w:rsid w:val="009B086C"/>
    <w:rsid w:val="00A34148"/>
    <w:rsid w:val="00EE612F"/>
    <w:rsid w:val="00FA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735CDD8-8596-48E7-93AB-A1E6E22C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612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12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E612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E612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E612F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EE612F"/>
    <w:rPr>
      <w:sz w:val="18"/>
      <w:szCs w:val="18"/>
    </w:rPr>
  </w:style>
  <w:style w:type="character" w:customStyle="1" w:styleId="imp2">
    <w:name w:val="imp2"/>
    <w:basedOn w:val="a0"/>
    <w:rsid w:val="00EE612F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E612F"/>
  </w:style>
  <w:style w:type="character" w:customStyle="1" w:styleId="ellipsis2">
    <w:name w:val="ellipsis2"/>
    <w:basedOn w:val="a0"/>
    <w:rsid w:val="00EE612F"/>
  </w:style>
  <w:style w:type="character" w:customStyle="1" w:styleId="a-more">
    <w:name w:val="a-more"/>
    <w:basedOn w:val="a0"/>
    <w:rsid w:val="00EE612F"/>
  </w:style>
  <w:style w:type="character" w:customStyle="1" w:styleId="a-less">
    <w:name w:val="a-less"/>
    <w:basedOn w:val="a0"/>
    <w:rsid w:val="00EE612F"/>
  </w:style>
  <w:style w:type="character" w:customStyle="1" w:styleId="userlinkmenu">
    <w:name w:val="userlink_menu"/>
    <w:basedOn w:val="a0"/>
    <w:rsid w:val="00EE612F"/>
  </w:style>
  <w:style w:type="character" w:customStyle="1" w:styleId="floathint-marker1">
    <w:name w:val="floathint-marker1"/>
    <w:basedOn w:val="a0"/>
    <w:rsid w:val="00EE612F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6A6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6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6930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0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8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7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698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1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977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9500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9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2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98506" TargetMode="External"/><Relationship Id="rId13" Type="http://schemas.openxmlformats.org/officeDocument/2006/relationships/hyperlink" Target="http://www.b2b-mrsk.ru/download.html?file=file%2F210214105.zip&amp;title=%D0%9A%D0%94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53793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260000000&amp;type=20" TargetMode="External"/><Relationship Id="rId11" Type="http://schemas.openxmlformats.org/officeDocument/2006/relationships/hyperlink" Target="mailto:Artamonov-DN%40te.ru" TargetMode="External"/><Relationship Id="rId5" Type="http://schemas.openxmlformats.org/officeDocument/2006/relationships/hyperlink" Target="http://www.b2b-mrsk.ru/market/view.html?id=1047214" TargetMode="External"/><Relationship Id="rId15" Type="http://schemas.openxmlformats.org/officeDocument/2006/relationships/hyperlink" Target="http://www.b2b-mrsk.ru/market/view.html?id=1047209&amp;action=signed_doc&amp;key=auction" TargetMode="External"/><Relationship Id="rId10" Type="http://schemas.openxmlformats.org/officeDocument/2006/relationships/hyperlink" Target="http://www.b2b-mrsk.ru/firms/ao-tiumenenergo/2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es-g-noiabrsk/44824/" TargetMode="External"/><Relationship Id="rId14" Type="http://schemas.openxmlformats.org/officeDocument/2006/relationships/hyperlink" Target="http://www.b2b-mrsk.ru/market/edit.html?id=1047209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3025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Артамонов Дмитрий Николаевич</cp:lastModifiedBy>
  <cp:revision>6</cp:revision>
  <cp:lastPrinted>2018-06-27T08:41:00Z</cp:lastPrinted>
  <dcterms:created xsi:type="dcterms:W3CDTF">2017-10-12T02:56:00Z</dcterms:created>
  <dcterms:modified xsi:type="dcterms:W3CDTF">2018-06-27T08:45:00Z</dcterms:modified>
</cp:coreProperties>
</file>